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EFE1" w14:textId="77777777" w:rsidR="003E7EB9" w:rsidRPr="003E7EB9" w:rsidRDefault="003E7EB9" w:rsidP="003E7EB9">
      <w:pPr>
        <w:spacing w:line="259" w:lineRule="auto"/>
        <w:jc w:val="right"/>
        <w:rPr>
          <w:rFonts w:ascii="Arial" w:eastAsiaTheme="minorHAnsi" w:hAnsi="Arial" w:cs="Arial"/>
          <w:b/>
          <w:bCs/>
          <w:color w:val="808080" w:themeColor="background1" w:themeShade="80"/>
          <w:sz w:val="22"/>
          <w:szCs w:val="22"/>
          <w:lang w:eastAsia="en-US"/>
        </w:rPr>
      </w:pPr>
      <w:r w:rsidRPr="003E7EB9">
        <w:rPr>
          <w:rFonts w:ascii="Arial" w:eastAsiaTheme="minorHAnsi" w:hAnsi="Arial" w:cs="Arial"/>
          <w:b/>
          <w:bCs/>
          <w:color w:val="808080" w:themeColor="background1" w:themeShade="80"/>
          <w:sz w:val="22"/>
          <w:szCs w:val="22"/>
          <w:lang w:eastAsia="en-US"/>
        </w:rPr>
        <w:t>OBRAZEC ŠT. 1</w:t>
      </w:r>
    </w:p>
    <w:p w14:paraId="63BD49AD" w14:textId="77777777" w:rsidR="003E7EB9" w:rsidRPr="003E7EB9" w:rsidRDefault="003E7EB9" w:rsidP="003E7EB9">
      <w:pPr>
        <w:pStyle w:val="Naslov"/>
        <w:rPr>
          <w:rFonts w:ascii="Arial" w:hAnsi="Arial" w:cs="Arial"/>
          <w:i/>
          <w:iCs/>
          <w:color w:val="2F5496" w:themeColor="accent1" w:themeShade="BF"/>
        </w:rPr>
      </w:pPr>
      <w:r w:rsidRPr="003E7EB9">
        <w:rPr>
          <w:rFonts w:ascii="Arial" w:hAnsi="Arial" w:cs="Arial"/>
          <w:i/>
          <w:iCs/>
          <w:color w:val="2F5496" w:themeColor="accent1" w:themeShade="BF"/>
        </w:rPr>
        <w:t xml:space="preserve">P R E D R A Č U N   </w:t>
      </w:r>
    </w:p>
    <w:p w14:paraId="6FC061DD" w14:textId="77777777" w:rsidR="003E7EB9" w:rsidRPr="003E7EB9" w:rsidRDefault="003E7EB9" w:rsidP="003E7EB9">
      <w:pPr>
        <w:pStyle w:val="Naslov1"/>
        <w:keepLines/>
        <w:numPr>
          <w:ilvl w:val="0"/>
          <w:numId w:val="0"/>
        </w:numPr>
        <w:spacing w:before="100" w:beforeAutospacing="1" w:line="260" w:lineRule="atLeast"/>
        <w:ind w:left="357"/>
        <w:jc w:val="both"/>
        <w:rPr>
          <w:rFonts w:ascii="Arial" w:hAnsi="Arial" w:cs="Arial"/>
          <w:i w:val="0"/>
          <w:iCs w:val="0"/>
          <w:color w:val="000000" w:themeColor="text1"/>
          <w:sz w:val="22"/>
          <w:szCs w:val="22"/>
          <w:u w:val="single"/>
        </w:rPr>
      </w:pPr>
      <w:r w:rsidRPr="003E7EB9">
        <w:rPr>
          <w:rFonts w:ascii="Arial" w:hAnsi="Arial" w:cs="Arial"/>
          <w:i w:val="0"/>
          <w:iCs w:val="0"/>
          <w:color w:val="000000" w:themeColor="text1"/>
          <w:sz w:val="22"/>
          <w:szCs w:val="22"/>
          <w:u w:val="single"/>
        </w:rPr>
        <w:t>PO PONUDBI ŠT.                  Z DNE                 :</w:t>
      </w:r>
    </w:p>
    <w:p w14:paraId="42774A54" w14:textId="77777777" w:rsidR="003E7EB9" w:rsidRPr="003E7EB9" w:rsidRDefault="003E7EB9" w:rsidP="003E7EB9">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4390"/>
        <w:gridCol w:w="4677"/>
      </w:tblGrid>
      <w:tr w:rsidR="003E7EB9" w:rsidRPr="003E7EB9" w14:paraId="0F4BC28B" w14:textId="77777777" w:rsidTr="000B215C">
        <w:trPr>
          <w:cantSplit/>
          <w:trHeight w:val="227"/>
        </w:trPr>
        <w:tc>
          <w:tcPr>
            <w:tcW w:w="4390" w:type="dxa"/>
            <w:tcBorders>
              <w:top w:val="single" w:sz="4" w:space="0" w:color="auto"/>
              <w:left w:val="single" w:sz="4" w:space="0" w:color="auto"/>
              <w:bottom w:val="single" w:sz="4" w:space="0" w:color="auto"/>
              <w:right w:val="single" w:sz="4" w:space="0" w:color="auto"/>
            </w:tcBorders>
            <w:vAlign w:val="center"/>
          </w:tcPr>
          <w:p w14:paraId="756B59D8" w14:textId="77777777" w:rsidR="003E7EB9" w:rsidRPr="003E7EB9" w:rsidRDefault="003E7EB9" w:rsidP="000B215C">
            <w:pPr>
              <w:spacing w:before="120"/>
              <w:rPr>
                <w:rFonts w:ascii="Arial" w:hAnsi="Arial" w:cs="Arial"/>
                <w:sz w:val="22"/>
                <w:szCs w:val="22"/>
              </w:rPr>
            </w:pPr>
            <w:r w:rsidRPr="003E7EB9">
              <w:rPr>
                <w:rFonts w:ascii="Arial" w:hAnsi="Arial" w:cs="Arial"/>
                <w:sz w:val="22"/>
                <w:szCs w:val="22"/>
              </w:rPr>
              <w:t>Ponudnik:</w:t>
            </w:r>
          </w:p>
        </w:tc>
        <w:tc>
          <w:tcPr>
            <w:tcW w:w="4677" w:type="dxa"/>
            <w:tcBorders>
              <w:top w:val="single" w:sz="4" w:space="0" w:color="auto"/>
              <w:left w:val="single" w:sz="4" w:space="0" w:color="auto"/>
              <w:bottom w:val="single" w:sz="4" w:space="0" w:color="auto"/>
              <w:right w:val="single" w:sz="4" w:space="0" w:color="auto"/>
            </w:tcBorders>
            <w:vAlign w:val="center"/>
          </w:tcPr>
          <w:p w14:paraId="3262B1CD" w14:textId="77777777" w:rsidR="003E7EB9" w:rsidRPr="003E7EB9" w:rsidRDefault="003E7EB9" w:rsidP="000B215C">
            <w:pPr>
              <w:spacing w:before="120"/>
              <w:jc w:val="center"/>
              <w:rPr>
                <w:rFonts w:ascii="Arial" w:hAnsi="Arial" w:cs="Arial"/>
                <w:color w:val="000000" w:themeColor="text1"/>
                <w:sz w:val="22"/>
                <w:szCs w:val="22"/>
              </w:rPr>
            </w:pPr>
          </w:p>
        </w:tc>
      </w:tr>
      <w:tr w:rsidR="003E7EB9" w:rsidRPr="003E7EB9" w14:paraId="4596CA4D" w14:textId="77777777" w:rsidTr="005D178C">
        <w:trPr>
          <w:cantSplit/>
          <w:trHeight w:val="512"/>
        </w:trPr>
        <w:tc>
          <w:tcPr>
            <w:tcW w:w="4390" w:type="dxa"/>
            <w:tcBorders>
              <w:top w:val="single" w:sz="4" w:space="0" w:color="auto"/>
              <w:left w:val="single" w:sz="4" w:space="0" w:color="auto"/>
              <w:bottom w:val="single" w:sz="4" w:space="0" w:color="auto"/>
              <w:right w:val="single" w:sz="4" w:space="0" w:color="auto"/>
            </w:tcBorders>
            <w:vAlign w:val="center"/>
          </w:tcPr>
          <w:p w14:paraId="68730365" w14:textId="77777777" w:rsidR="003E7EB9" w:rsidRPr="003E7EB9" w:rsidRDefault="003E7EB9" w:rsidP="000B215C">
            <w:pPr>
              <w:spacing w:before="120"/>
              <w:rPr>
                <w:rFonts w:ascii="Arial" w:hAnsi="Arial" w:cs="Arial"/>
                <w:sz w:val="22"/>
                <w:szCs w:val="22"/>
              </w:rPr>
            </w:pPr>
            <w:r w:rsidRPr="003E7EB9">
              <w:rPr>
                <w:rFonts w:ascii="Arial" w:hAnsi="Arial" w:cs="Arial"/>
                <w:sz w:val="22"/>
                <w:szCs w:val="22"/>
              </w:rPr>
              <w:t>Predmet naročila:</w:t>
            </w:r>
          </w:p>
        </w:tc>
        <w:tc>
          <w:tcPr>
            <w:tcW w:w="4677" w:type="dxa"/>
            <w:tcBorders>
              <w:top w:val="single" w:sz="4" w:space="0" w:color="auto"/>
              <w:left w:val="single" w:sz="4" w:space="0" w:color="auto"/>
              <w:bottom w:val="single" w:sz="4" w:space="0" w:color="auto"/>
              <w:right w:val="single" w:sz="4" w:space="0" w:color="auto"/>
            </w:tcBorders>
            <w:vAlign w:val="center"/>
          </w:tcPr>
          <w:p w14:paraId="1F561CAD" w14:textId="77777777" w:rsidR="000108C3" w:rsidRPr="003E7EB9" w:rsidRDefault="003E7EB9" w:rsidP="005D178C">
            <w:pPr>
              <w:spacing w:before="120"/>
              <w:jc w:val="center"/>
              <w:rPr>
                <w:rFonts w:ascii="Arial" w:hAnsi="Arial" w:cs="Arial"/>
                <w:b/>
                <w:sz w:val="22"/>
                <w:szCs w:val="22"/>
              </w:rPr>
            </w:pPr>
            <w:r w:rsidRPr="003E7EB9">
              <w:rPr>
                <w:rFonts w:ascii="Arial" w:hAnsi="Arial" w:cs="Arial"/>
                <w:b/>
                <w:sz w:val="22"/>
                <w:szCs w:val="22"/>
              </w:rPr>
              <w:t>redni prevozi uporabnikov VDC KRANJ</w:t>
            </w:r>
          </w:p>
        </w:tc>
      </w:tr>
    </w:tbl>
    <w:p w14:paraId="3D9415FF" w14:textId="77777777" w:rsidR="003E7EB9" w:rsidRPr="003E7EB9" w:rsidRDefault="003E7EB9" w:rsidP="003E7EB9">
      <w:pPr>
        <w:pStyle w:val="Glava"/>
        <w:spacing w:line="276" w:lineRule="auto"/>
        <w:jc w:val="both"/>
        <w:rPr>
          <w:rFonts w:ascii="Arial" w:hAnsi="Arial" w:cs="Arial"/>
          <w:b/>
          <w:bCs/>
          <w:sz w:val="22"/>
          <w:szCs w:val="22"/>
        </w:rPr>
      </w:pPr>
    </w:p>
    <w:p w14:paraId="751C9BBE" w14:textId="77777777" w:rsidR="003E7EB9" w:rsidRPr="003E7EB9" w:rsidRDefault="003E7EB9" w:rsidP="003E7EB9">
      <w:pPr>
        <w:pStyle w:val="Glava"/>
        <w:spacing w:after="240" w:line="276" w:lineRule="auto"/>
        <w:jc w:val="both"/>
        <w:rPr>
          <w:rFonts w:ascii="Arial" w:hAnsi="Arial" w:cs="Arial"/>
          <w:b/>
          <w:bCs/>
          <w:sz w:val="22"/>
          <w:szCs w:val="22"/>
        </w:rPr>
      </w:pPr>
      <w:r w:rsidRPr="003E7EB9">
        <w:rPr>
          <w:rFonts w:ascii="Arial" w:hAnsi="Arial" w:cs="Arial"/>
          <w:b/>
          <w:bCs/>
          <w:sz w:val="22"/>
          <w:szCs w:val="22"/>
        </w:rPr>
        <w:t>Naročnik bo priznal naslednje maksimalne pon</w:t>
      </w:r>
      <w:r w:rsidR="00DF70FD">
        <w:rPr>
          <w:rFonts w:ascii="Arial" w:hAnsi="Arial" w:cs="Arial"/>
          <w:b/>
          <w:bCs/>
          <w:sz w:val="22"/>
          <w:szCs w:val="22"/>
        </w:rPr>
        <w:t xml:space="preserve">udbene cene priznane za 1 km </w:t>
      </w:r>
      <w:r w:rsidR="00947CA9" w:rsidRPr="00947CA9">
        <w:rPr>
          <w:rFonts w:ascii="Arial" w:hAnsi="Arial" w:cs="Arial"/>
          <w:b/>
          <w:bCs/>
          <w:sz w:val="22"/>
          <w:szCs w:val="22"/>
        </w:rPr>
        <w:t>bre</w:t>
      </w:r>
      <w:r w:rsidRPr="00947CA9">
        <w:rPr>
          <w:rFonts w:ascii="Arial" w:hAnsi="Arial" w:cs="Arial"/>
          <w:b/>
          <w:bCs/>
          <w:sz w:val="22"/>
          <w:szCs w:val="22"/>
        </w:rPr>
        <w:t>z DDV</w:t>
      </w:r>
      <w:r w:rsidRPr="003E7EB9">
        <w:rPr>
          <w:rFonts w:ascii="Arial" w:hAnsi="Arial" w:cs="Arial"/>
          <w:b/>
          <w:bCs/>
          <w:sz w:val="22"/>
          <w:szCs w:val="22"/>
        </w:rPr>
        <w:t>:</w:t>
      </w:r>
    </w:p>
    <w:p w14:paraId="4B9978A0" w14:textId="1D50DBA4" w:rsidR="00CF0211" w:rsidRDefault="003E7EB9" w:rsidP="00CF0211">
      <w:pPr>
        <w:pStyle w:val="Glava"/>
        <w:numPr>
          <w:ilvl w:val="0"/>
          <w:numId w:val="4"/>
        </w:numPr>
        <w:spacing w:line="276" w:lineRule="auto"/>
        <w:jc w:val="both"/>
        <w:rPr>
          <w:rFonts w:ascii="Arial" w:hAnsi="Arial" w:cs="Arial"/>
          <w:sz w:val="22"/>
          <w:szCs w:val="22"/>
        </w:rPr>
      </w:pPr>
      <w:r w:rsidRPr="003E7EB9">
        <w:rPr>
          <w:rFonts w:ascii="Arial" w:hAnsi="Arial" w:cs="Arial"/>
          <w:sz w:val="22"/>
          <w:szCs w:val="22"/>
        </w:rPr>
        <w:t>za kapaciteto vozila 1</w:t>
      </w:r>
      <w:r w:rsidR="00DF70FD">
        <w:rPr>
          <w:rFonts w:ascii="Arial" w:hAnsi="Arial" w:cs="Arial"/>
          <w:sz w:val="22"/>
          <w:szCs w:val="22"/>
        </w:rPr>
        <w:t>+8 sedežev</w:t>
      </w:r>
      <w:r w:rsidR="00CF0211">
        <w:rPr>
          <w:rFonts w:ascii="Arial" w:hAnsi="Arial" w:cs="Arial"/>
          <w:sz w:val="22"/>
          <w:szCs w:val="22"/>
        </w:rPr>
        <w:t xml:space="preserve"> </w:t>
      </w:r>
      <w:r w:rsidR="00CF0211">
        <w:rPr>
          <w:rFonts w:ascii="Arial" w:hAnsi="Arial" w:cs="Arial"/>
          <w:sz w:val="22"/>
          <w:szCs w:val="22"/>
        </w:rPr>
        <w:tab/>
        <w:t xml:space="preserve">           </w:t>
      </w:r>
      <w:r w:rsidR="00F81FB1">
        <w:rPr>
          <w:rFonts w:ascii="Arial" w:hAnsi="Arial" w:cs="Arial"/>
          <w:sz w:val="22"/>
          <w:szCs w:val="22"/>
        </w:rPr>
        <w:t xml:space="preserve">       </w:t>
      </w:r>
      <w:r w:rsidR="00CF0211" w:rsidRPr="00F81FB1">
        <w:rPr>
          <w:rFonts w:ascii="Arial" w:hAnsi="Arial" w:cs="Arial"/>
          <w:sz w:val="22"/>
          <w:szCs w:val="22"/>
        </w:rPr>
        <w:t>2,50</w:t>
      </w:r>
      <w:r w:rsidR="00CF0211">
        <w:rPr>
          <w:rFonts w:ascii="Arial" w:hAnsi="Arial" w:cs="Arial"/>
          <w:sz w:val="22"/>
          <w:szCs w:val="22"/>
        </w:rPr>
        <w:t xml:space="preserve"> EUR brez</w:t>
      </w:r>
      <w:r w:rsidR="00CF0211" w:rsidRPr="003E7EB9">
        <w:rPr>
          <w:rFonts w:ascii="Arial" w:hAnsi="Arial" w:cs="Arial"/>
          <w:sz w:val="22"/>
          <w:szCs w:val="22"/>
        </w:rPr>
        <w:t xml:space="preserve"> DDV za prevožen 1km</w:t>
      </w:r>
    </w:p>
    <w:p w14:paraId="58A5035F" w14:textId="07964DF8" w:rsidR="000108C3" w:rsidRDefault="00CF0211" w:rsidP="00CF0211">
      <w:pPr>
        <w:pStyle w:val="Glava"/>
        <w:spacing w:line="276" w:lineRule="auto"/>
        <w:ind w:left="360"/>
        <w:jc w:val="both"/>
        <w:rPr>
          <w:rFonts w:ascii="Arial" w:hAnsi="Arial" w:cs="Arial"/>
          <w:sz w:val="22"/>
          <w:szCs w:val="22"/>
        </w:rPr>
      </w:pPr>
      <w:r>
        <w:rPr>
          <w:rFonts w:ascii="Arial" w:hAnsi="Arial" w:cs="Arial"/>
          <w:sz w:val="22"/>
          <w:szCs w:val="22"/>
        </w:rPr>
        <w:t>/relacija Selška dolina do 11 sedežev</w:t>
      </w:r>
      <w:r>
        <w:rPr>
          <w:rFonts w:ascii="Arial" w:hAnsi="Arial" w:cs="Arial"/>
          <w:sz w:val="22"/>
          <w:szCs w:val="22"/>
        </w:rPr>
        <w:tab/>
      </w:r>
      <w:r>
        <w:rPr>
          <w:rFonts w:ascii="Arial" w:hAnsi="Arial" w:cs="Arial"/>
          <w:sz w:val="22"/>
          <w:szCs w:val="22"/>
        </w:rPr>
        <w:tab/>
      </w:r>
      <w:r>
        <w:rPr>
          <w:rFonts w:ascii="Arial" w:hAnsi="Arial" w:cs="Arial"/>
          <w:sz w:val="22"/>
          <w:szCs w:val="22"/>
        </w:rPr>
        <w:tab/>
      </w:r>
    </w:p>
    <w:p w14:paraId="4D7F282E" w14:textId="77777777" w:rsidR="003E7EB9" w:rsidRPr="003E7EB9" w:rsidRDefault="003E7EB9" w:rsidP="003E7EB9">
      <w:pPr>
        <w:pStyle w:val="Glava"/>
        <w:spacing w:after="240" w:line="276" w:lineRule="auto"/>
        <w:jc w:val="both"/>
        <w:rPr>
          <w:rFonts w:ascii="Arial" w:hAnsi="Arial" w:cs="Arial"/>
          <w:sz w:val="22"/>
          <w:szCs w:val="22"/>
        </w:rPr>
      </w:pPr>
      <w:r w:rsidRPr="003E7EB9">
        <w:rPr>
          <w:rFonts w:ascii="Arial" w:hAnsi="Arial" w:cs="Arial"/>
          <w:sz w:val="22"/>
          <w:szCs w:val="22"/>
        </w:rPr>
        <w:t>Ponudbe, ki bodo presegale zgoraj naveden</w:t>
      </w:r>
      <w:r w:rsidR="000108C3">
        <w:rPr>
          <w:rFonts w:ascii="Arial" w:hAnsi="Arial" w:cs="Arial"/>
          <w:sz w:val="22"/>
          <w:szCs w:val="22"/>
        </w:rPr>
        <w:t>o</w:t>
      </w:r>
      <w:r w:rsidRPr="003E7EB9">
        <w:rPr>
          <w:rFonts w:ascii="Arial" w:hAnsi="Arial" w:cs="Arial"/>
          <w:sz w:val="22"/>
          <w:szCs w:val="22"/>
        </w:rPr>
        <w:t xml:space="preserve"> cen</w:t>
      </w:r>
      <w:r w:rsidR="000108C3">
        <w:rPr>
          <w:rFonts w:ascii="Arial" w:hAnsi="Arial" w:cs="Arial"/>
          <w:sz w:val="22"/>
          <w:szCs w:val="22"/>
        </w:rPr>
        <w:t>o</w:t>
      </w:r>
      <w:r w:rsidRPr="003E7EB9">
        <w:rPr>
          <w:rFonts w:ascii="Arial" w:hAnsi="Arial" w:cs="Arial"/>
          <w:sz w:val="22"/>
          <w:szCs w:val="22"/>
        </w:rPr>
        <w:t>, bodo za naročnika nesprejemljive in kot takšne nepopolne, zato jih bo naročnik izločil.</w:t>
      </w:r>
    </w:p>
    <w:p w14:paraId="2235504B" w14:textId="77777777" w:rsidR="003E7EB9" w:rsidRPr="003E7EB9" w:rsidRDefault="003E7EB9" w:rsidP="003E7EB9">
      <w:pPr>
        <w:rPr>
          <w:rFonts w:ascii="Arial" w:hAnsi="Arial" w:cs="Arial"/>
          <w:bCs/>
          <w:color w:val="000000" w:themeColor="text1"/>
          <w:sz w:val="22"/>
          <w:szCs w:val="22"/>
        </w:rPr>
      </w:pPr>
      <w:r w:rsidRPr="003E7EB9">
        <w:rPr>
          <w:rFonts w:ascii="Arial" w:hAnsi="Arial" w:cs="Arial"/>
          <w:bCs/>
          <w:color w:val="000000" w:themeColor="text1"/>
          <w:sz w:val="22"/>
          <w:szCs w:val="22"/>
        </w:rPr>
        <w:t xml:space="preserve">Ponudbena cena mora biti podana na </w:t>
      </w:r>
      <w:r w:rsidR="00F958EC">
        <w:rPr>
          <w:rFonts w:ascii="Arial" w:hAnsi="Arial" w:cs="Arial"/>
          <w:bCs/>
          <w:color w:val="000000" w:themeColor="text1"/>
          <w:sz w:val="22"/>
          <w:szCs w:val="22"/>
        </w:rPr>
        <w:t>2</w:t>
      </w:r>
      <w:r w:rsidRPr="003E7EB9">
        <w:rPr>
          <w:rFonts w:ascii="Arial" w:hAnsi="Arial" w:cs="Arial"/>
          <w:bCs/>
          <w:color w:val="000000" w:themeColor="text1"/>
          <w:sz w:val="22"/>
          <w:szCs w:val="22"/>
        </w:rPr>
        <w:t xml:space="preserve"> decimaln</w:t>
      </w:r>
      <w:r w:rsidR="00F958EC">
        <w:rPr>
          <w:rFonts w:ascii="Arial" w:hAnsi="Arial" w:cs="Arial"/>
          <w:bCs/>
          <w:color w:val="000000" w:themeColor="text1"/>
          <w:sz w:val="22"/>
          <w:szCs w:val="22"/>
        </w:rPr>
        <w:t>i</w:t>
      </w:r>
      <w:r w:rsidRPr="003E7EB9">
        <w:rPr>
          <w:rFonts w:ascii="Arial" w:hAnsi="Arial" w:cs="Arial"/>
          <w:bCs/>
          <w:color w:val="000000" w:themeColor="text1"/>
          <w:sz w:val="22"/>
          <w:szCs w:val="22"/>
        </w:rPr>
        <w:t xml:space="preserve"> mest</w:t>
      </w:r>
      <w:r w:rsidR="00F958EC">
        <w:rPr>
          <w:rFonts w:ascii="Arial" w:hAnsi="Arial" w:cs="Arial"/>
          <w:bCs/>
          <w:color w:val="000000" w:themeColor="text1"/>
          <w:sz w:val="22"/>
          <w:szCs w:val="22"/>
        </w:rPr>
        <w:t>i</w:t>
      </w:r>
      <w:r w:rsidRPr="003E7EB9">
        <w:rPr>
          <w:rFonts w:ascii="Arial" w:hAnsi="Arial" w:cs="Arial"/>
          <w:bCs/>
          <w:color w:val="000000" w:themeColor="text1"/>
          <w:sz w:val="22"/>
          <w:szCs w:val="22"/>
        </w:rPr>
        <w:t xml:space="preserve"> natančno!</w:t>
      </w:r>
    </w:p>
    <w:p w14:paraId="72561014" w14:textId="77777777" w:rsidR="003E7EB9" w:rsidRPr="003E7EB9" w:rsidRDefault="003E7EB9" w:rsidP="003E7EB9">
      <w:pPr>
        <w:spacing w:before="120"/>
        <w:jc w:val="both"/>
        <w:rPr>
          <w:rFonts w:ascii="Arial" w:hAnsi="Arial" w:cs="Arial"/>
          <w:b/>
          <w:sz w:val="22"/>
          <w:szCs w:val="22"/>
        </w:rPr>
      </w:pPr>
    </w:p>
    <w:p w14:paraId="6AB3D05D" w14:textId="77777777" w:rsidR="003E7EB9" w:rsidRPr="003E7EB9" w:rsidRDefault="003E7EB9" w:rsidP="003E7EB9">
      <w:pPr>
        <w:pBdr>
          <w:top w:val="single" w:sz="4" w:space="1" w:color="auto"/>
          <w:left w:val="single" w:sz="4" w:space="4" w:color="auto"/>
          <w:bottom w:val="single" w:sz="4" w:space="1" w:color="auto"/>
          <w:right w:val="single" w:sz="4" w:space="4" w:color="auto"/>
        </w:pBdr>
        <w:shd w:val="clear" w:color="auto" w:fill="BDD6EE" w:themeFill="accent5" w:themeFillTint="66"/>
        <w:tabs>
          <w:tab w:val="right" w:pos="9072"/>
        </w:tabs>
        <w:rPr>
          <w:rFonts w:ascii="Arial" w:hAnsi="Arial" w:cs="Arial"/>
          <w:b/>
          <w:color w:val="000000" w:themeColor="text1"/>
          <w:sz w:val="22"/>
          <w:szCs w:val="22"/>
        </w:rPr>
      </w:pPr>
      <w:r w:rsidRPr="003E7EB9">
        <w:rPr>
          <w:rFonts w:ascii="Arial" w:hAnsi="Arial" w:cs="Arial"/>
          <w:b/>
          <w:color w:val="000000" w:themeColor="text1"/>
          <w:sz w:val="22"/>
          <w:szCs w:val="22"/>
        </w:rPr>
        <w:t>Poljanska</w:t>
      </w:r>
      <w:r w:rsidR="00EC1CA1">
        <w:rPr>
          <w:rFonts w:ascii="Arial" w:hAnsi="Arial" w:cs="Arial"/>
          <w:b/>
          <w:color w:val="000000" w:themeColor="text1"/>
          <w:sz w:val="22"/>
          <w:szCs w:val="22"/>
        </w:rPr>
        <w:t xml:space="preserve"> &amp; </w:t>
      </w:r>
      <w:r w:rsidRPr="003E7EB9">
        <w:rPr>
          <w:rFonts w:ascii="Arial" w:hAnsi="Arial" w:cs="Arial"/>
          <w:b/>
          <w:color w:val="000000" w:themeColor="text1"/>
          <w:sz w:val="22"/>
          <w:szCs w:val="22"/>
        </w:rPr>
        <w:t xml:space="preserve">Selška dolina - enota Škofja Loka </w:t>
      </w:r>
      <w:r w:rsidR="00EC1CA1">
        <w:rPr>
          <w:rFonts w:ascii="Arial" w:hAnsi="Arial" w:cs="Arial"/>
          <w:b/>
          <w:color w:val="000000" w:themeColor="text1"/>
          <w:sz w:val="22"/>
          <w:szCs w:val="22"/>
        </w:rPr>
        <w:t>in nazaj</w:t>
      </w:r>
      <w:r w:rsidRPr="003E7EB9">
        <w:rPr>
          <w:rFonts w:ascii="Arial" w:hAnsi="Arial" w:cs="Arial"/>
          <w:b/>
          <w:color w:val="000000" w:themeColor="text1"/>
          <w:sz w:val="22"/>
          <w:szCs w:val="22"/>
        </w:rPr>
        <w:tab/>
      </w:r>
    </w:p>
    <w:p w14:paraId="0F4D7ECB" w14:textId="77777777" w:rsidR="000108C3" w:rsidRPr="003E7EB9" w:rsidRDefault="000108C3" w:rsidP="003E7EB9">
      <w:pPr>
        <w:spacing w:before="120"/>
        <w:jc w:val="both"/>
        <w:rPr>
          <w:rFonts w:ascii="Arial" w:hAnsi="Arial" w:cs="Arial"/>
          <w:sz w:val="22"/>
          <w:szCs w:val="22"/>
        </w:rPr>
      </w:pPr>
    </w:p>
    <w:p w14:paraId="2B05E0A7" w14:textId="77777777" w:rsidR="003E7EB9" w:rsidRPr="00DF70FD" w:rsidRDefault="003E7EB9" w:rsidP="00DF70FD">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E7EB9">
        <w:rPr>
          <w:rFonts w:ascii="Arial" w:hAnsi="Arial" w:cs="Arial"/>
          <w:b/>
          <w:bCs/>
          <w:color w:val="000000" w:themeColor="text1"/>
        </w:rPr>
        <w:t>relacija:   Poljanska dolina 1 - Enota Škofja Loka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5"/>
      </w:tblGrid>
      <w:tr w:rsidR="00CF0211" w:rsidRPr="003E7EB9" w14:paraId="192B2159" w14:textId="77777777" w:rsidTr="008938CE">
        <w:trPr>
          <w:trHeight w:val="679"/>
        </w:trPr>
        <w:tc>
          <w:tcPr>
            <w:tcW w:w="4957" w:type="dxa"/>
            <w:tcBorders>
              <w:top w:val="single" w:sz="4" w:space="0" w:color="auto"/>
              <w:left w:val="single" w:sz="4" w:space="0" w:color="auto"/>
              <w:bottom w:val="single" w:sz="4" w:space="0" w:color="auto"/>
              <w:right w:val="single" w:sz="4" w:space="0" w:color="auto"/>
            </w:tcBorders>
            <w:vAlign w:val="center"/>
            <w:hideMark/>
          </w:tcPr>
          <w:p w14:paraId="3A245DA4" w14:textId="4B3833DE" w:rsidR="00CF0211" w:rsidRDefault="00CF0211" w:rsidP="00AE5013">
            <w:pPr>
              <w:spacing w:before="120"/>
              <w:rPr>
                <w:rFonts w:ascii="Arial" w:hAnsi="Arial" w:cs="Arial"/>
                <w:bCs/>
                <w:sz w:val="22"/>
                <w:szCs w:val="22"/>
              </w:rPr>
            </w:pPr>
            <w:r>
              <w:rPr>
                <w:rFonts w:ascii="Arial" w:hAnsi="Arial" w:cs="Arial"/>
                <w:bCs/>
                <w:sz w:val="22"/>
                <w:szCs w:val="22"/>
              </w:rPr>
              <w:t>Okvirno število km v eno smer:    46 km</w:t>
            </w:r>
          </w:p>
          <w:p w14:paraId="1B883545" w14:textId="19BADEFD" w:rsidR="00CF0211" w:rsidRPr="003E7EB9" w:rsidRDefault="00CF0211" w:rsidP="00AE5013">
            <w:pPr>
              <w:spacing w:before="120" w:after="240"/>
              <w:rPr>
                <w:rFonts w:ascii="Arial" w:hAnsi="Arial" w:cs="Arial"/>
                <w:b/>
                <w:sz w:val="22"/>
                <w:szCs w:val="22"/>
              </w:rPr>
            </w:pPr>
            <w:r w:rsidRPr="003E7EB9">
              <w:rPr>
                <w:rFonts w:ascii="Arial" w:hAnsi="Arial" w:cs="Arial"/>
                <w:bCs/>
                <w:sz w:val="22"/>
                <w:szCs w:val="22"/>
              </w:rPr>
              <w:t>Okvirno število km na dan:</w:t>
            </w:r>
            <w:r w:rsidRPr="003E7EB9">
              <w:rPr>
                <w:rFonts w:ascii="Arial" w:hAnsi="Arial" w:cs="Arial"/>
                <w:b/>
                <w:sz w:val="22"/>
                <w:szCs w:val="22"/>
              </w:rPr>
              <w:t xml:space="preserve">   </w:t>
            </w:r>
            <w:r>
              <w:rPr>
                <w:rFonts w:ascii="Arial" w:hAnsi="Arial" w:cs="Arial"/>
                <w:b/>
                <w:sz w:val="22"/>
                <w:szCs w:val="22"/>
              </w:rPr>
              <w:t xml:space="preserve">        92</w:t>
            </w:r>
            <w:r w:rsidRPr="003E7EB9">
              <w:rPr>
                <w:rFonts w:ascii="Arial" w:hAnsi="Arial" w:cs="Arial"/>
                <w:b/>
                <w:sz w:val="22"/>
                <w:szCs w:val="22"/>
              </w:rPr>
              <w:t xml:space="preserve"> km</w:t>
            </w:r>
          </w:p>
        </w:tc>
        <w:tc>
          <w:tcPr>
            <w:tcW w:w="4105" w:type="dxa"/>
            <w:vMerge w:val="restart"/>
            <w:tcBorders>
              <w:top w:val="single" w:sz="4" w:space="0" w:color="auto"/>
              <w:left w:val="single" w:sz="4" w:space="0" w:color="auto"/>
              <w:right w:val="single" w:sz="4" w:space="0" w:color="auto"/>
            </w:tcBorders>
            <w:vAlign w:val="center"/>
            <w:hideMark/>
          </w:tcPr>
          <w:p w14:paraId="6CE86694" w14:textId="77777777" w:rsidR="00CF0211" w:rsidRDefault="00CF0211" w:rsidP="000B215C">
            <w:pPr>
              <w:spacing w:before="120"/>
              <w:rPr>
                <w:rFonts w:ascii="Arial" w:hAnsi="Arial" w:cs="Arial"/>
                <w:color w:val="000000" w:themeColor="text1"/>
                <w:sz w:val="22"/>
                <w:szCs w:val="22"/>
              </w:rPr>
            </w:pPr>
            <w:r w:rsidRPr="003E7EB9">
              <w:rPr>
                <w:rFonts w:ascii="Arial" w:hAnsi="Arial" w:cs="Arial"/>
                <w:bCs/>
                <w:sz w:val="22"/>
                <w:szCs w:val="22"/>
              </w:rPr>
              <w:t xml:space="preserve">cena za 1 km brez DDV:  _______ </w:t>
            </w:r>
            <w:r w:rsidRPr="003E7EB9">
              <w:rPr>
                <w:rFonts w:ascii="Arial" w:hAnsi="Arial" w:cs="Arial"/>
                <w:color w:val="000000" w:themeColor="text1"/>
                <w:sz w:val="22"/>
                <w:szCs w:val="22"/>
              </w:rPr>
              <w:t>EUR</w:t>
            </w:r>
          </w:p>
          <w:p w14:paraId="1DFE87C8" w14:textId="00DB0200" w:rsidR="00CF0211" w:rsidRPr="003E7EB9" w:rsidRDefault="00CF0211" w:rsidP="000B215C">
            <w:pPr>
              <w:spacing w:before="120"/>
              <w:rPr>
                <w:rFonts w:ascii="Arial" w:hAnsi="Arial" w:cs="Arial"/>
                <w:bCs/>
                <w:sz w:val="22"/>
                <w:szCs w:val="22"/>
              </w:rPr>
            </w:pPr>
            <w:r w:rsidRPr="003E7EB9">
              <w:rPr>
                <w:rFonts w:ascii="Arial" w:hAnsi="Arial" w:cs="Arial"/>
                <w:bCs/>
                <w:sz w:val="22"/>
                <w:szCs w:val="22"/>
              </w:rPr>
              <w:t xml:space="preserve">   </w:t>
            </w:r>
          </w:p>
          <w:p w14:paraId="5370604C" w14:textId="48ABBFC0" w:rsidR="00CF0211" w:rsidRPr="003E7EB9" w:rsidRDefault="00CF0211" w:rsidP="00AE5013">
            <w:pPr>
              <w:rPr>
                <w:rFonts w:ascii="Arial" w:hAnsi="Arial" w:cs="Arial"/>
                <w:bCs/>
                <w:sz w:val="22"/>
                <w:szCs w:val="22"/>
              </w:rPr>
            </w:pPr>
            <w:r w:rsidRPr="00DF70FD">
              <w:rPr>
                <w:rFonts w:ascii="Arial" w:hAnsi="Arial" w:cs="Arial"/>
                <w:b/>
                <w:bCs/>
                <w:sz w:val="22"/>
                <w:szCs w:val="22"/>
              </w:rPr>
              <w:t xml:space="preserve">cena za 1 km z DDV:  </w:t>
            </w:r>
            <w:r w:rsidRPr="00DF70FD">
              <w:rPr>
                <w:rFonts w:ascii="Arial" w:hAnsi="Arial" w:cs="Arial"/>
                <w:bCs/>
                <w:sz w:val="22"/>
                <w:szCs w:val="22"/>
              </w:rPr>
              <w:t xml:space="preserve">________ </w:t>
            </w:r>
            <w:r w:rsidRPr="00DF70FD">
              <w:rPr>
                <w:rFonts w:ascii="Arial" w:hAnsi="Arial" w:cs="Arial"/>
                <w:b/>
                <w:color w:val="000000" w:themeColor="text1"/>
                <w:sz w:val="22"/>
                <w:szCs w:val="22"/>
              </w:rPr>
              <w:t>EUR</w:t>
            </w:r>
            <w:r w:rsidRPr="00DF70FD">
              <w:rPr>
                <w:rFonts w:ascii="Arial" w:hAnsi="Arial" w:cs="Arial"/>
                <w:b/>
                <w:bCs/>
                <w:sz w:val="22"/>
                <w:szCs w:val="22"/>
              </w:rPr>
              <w:t xml:space="preserve">   </w:t>
            </w:r>
          </w:p>
        </w:tc>
      </w:tr>
      <w:tr w:rsidR="00CF0211" w:rsidRPr="003E7EB9" w14:paraId="584FF164" w14:textId="77777777" w:rsidTr="008938CE">
        <w:trPr>
          <w:trHeight w:val="728"/>
        </w:trPr>
        <w:tc>
          <w:tcPr>
            <w:tcW w:w="4957" w:type="dxa"/>
            <w:tcBorders>
              <w:top w:val="single" w:sz="4" w:space="0" w:color="auto"/>
              <w:left w:val="single" w:sz="4" w:space="0" w:color="auto"/>
              <w:bottom w:val="single" w:sz="4" w:space="0" w:color="auto"/>
              <w:right w:val="single" w:sz="4" w:space="0" w:color="auto"/>
            </w:tcBorders>
            <w:vAlign w:val="center"/>
          </w:tcPr>
          <w:p w14:paraId="26AB0FBA" w14:textId="582D18A0" w:rsidR="00CF0211" w:rsidRPr="003E7EB9" w:rsidRDefault="00CF0211" w:rsidP="00AE5013">
            <w:pPr>
              <w:rPr>
                <w:rFonts w:ascii="Arial" w:hAnsi="Arial" w:cs="Arial"/>
                <w:bCs/>
                <w:sz w:val="22"/>
                <w:szCs w:val="22"/>
              </w:rPr>
            </w:pPr>
            <w:r>
              <w:rPr>
                <w:rFonts w:ascii="Arial" w:hAnsi="Arial" w:cs="Arial"/>
                <w:bCs/>
                <w:sz w:val="22"/>
                <w:szCs w:val="22"/>
              </w:rPr>
              <w:t>(trenutno 8 uporabnikov)</w:t>
            </w:r>
          </w:p>
        </w:tc>
        <w:tc>
          <w:tcPr>
            <w:tcW w:w="4105" w:type="dxa"/>
            <w:vMerge/>
            <w:tcBorders>
              <w:left w:val="single" w:sz="4" w:space="0" w:color="auto"/>
              <w:bottom w:val="single" w:sz="4" w:space="0" w:color="auto"/>
              <w:right w:val="single" w:sz="4" w:space="0" w:color="auto"/>
            </w:tcBorders>
            <w:vAlign w:val="center"/>
          </w:tcPr>
          <w:p w14:paraId="0B87157C" w14:textId="691677CB" w:rsidR="00CF0211" w:rsidRPr="00DF70FD" w:rsidRDefault="00CF0211" w:rsidP="00AE5013">
            <w:pPr>
              <w:rPr>
                <w:rFonts w:ascii="Arial" w:hAnsi="Arial" w:cs="Arial"/>
                <w:b/>
                <w:bCs/>
                <w:sz w:val="22"/>
                <w:szCs w:val="22"/>
              </w:rPr>
            </w:pPr>
          </w:p>
        </w:tc>
      </w:tr>
    </w:tbl>
    <w:p w14:paraId="0DEC5DC7" w14:textId="77777777" w:rsidR="00DF70FD" w:rsidRPr="003E7EB9" w:rsidRDefault="00DF70FD" w:rsidP="003E7EB9">
      <w:pPr>
        <w:spacing w:before="120"/>
        <w:jc w:val="both"/>
        <w:rPr>
          <w:rFonts w:ascii="Arial" w:hAnsi="Arial" w:cs="Arial"/>
          <w:sz w:val="22"/>
          <w:szCs w:val="22"/>
        </w:rPr>
      </w:pPr>
    </w:p>
    <w:p w14:paraId="3FD6439B" w14:textId="77777777" w:rsidR="003E7EB9" w:rsidRPr="00DF70FD" w:rsidRDefault="003E7EB9" w:rsidP="00DF70FD">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E7EB9">
        <w:rPr>
          <w:rFonts w:ascii="Arial" w:hAnsi="Arial" w:cs="Arial"/>
          <w:b/>
          <w:bCs/>
          <w:color w:val="000000" w:themeColor="text1"/>
        </w:rPr>
        <w:t>relacija:   Poljanska dolina 2 - Enota Škofja Loka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5"/>
      </w:tblGrid>
      <w:tr w:rsidR="00CF0211" w:rsidRPr="003E7EB9" w14:paraId="3FDAFF3C" w14:textId="77777777" w:rsidTr="005F546D">
        <w:trPr>
          <w:trHeight w:val="679"/>
        </w:trPr>
        <w:tc>
          <w:tcPr>
            <w:tcW w:w="4957" w:type="dxa"/>
            <w:tcBorders>
              <w:top w:val="single" w:sz="4" w:space="0" w:color="auto"/>
              <w:left w:val="single" w:sz="4" w:space="0" w:color="auto"/>
              <w:bottom w:val="single" w:sz="4" w:space="0" w:color="auto"/>
              <w:right w:val="single" w:sz="4" w:space="0" w:color="auto"/>
            </w:tcBorders>
            <w:vAlign w:val="center"/>
            <w:hideMark/>
          </w:tcPr>
          <w:p w14:paraId="066AA56E" w14:textId="6089AC65" w:rsidR="00CF0211" w:rsidRPr="00AE5013" w:rsidRDefault="00CF0211" w:rsidP="00AE5013">
            <w:pPr>
              <w:spacing w:before="120"/>
              <w:rPr>
                <w:rFonts w:ascii="Arial" w:hAnsi="Arial" w:cs="Arial"/>
                <w:bCs/>
                <w:sz w:val="22"/>
                <w:szCs w:val="22"/>
              </w:rPr>
            </w:pPr>
            <w:r w:rsidRPr="00AE5013">
              <w:rPr>
                <w:rFonts w:ascii="Arial" w:hAnsi="Arial" w:cs="Arial"/>
                <w:bCs/>
                <w:sz w:val="22"/>
                <w:szCs w:val="22"/>
              </w:rPr>
              <w:t>Okvirno število km v eno smer:    4</w:t>
            </w:r>
            <w:r>
              <w:rPr>
                <w:rFonts w:ascii="Arial" w:hAnsi="Arial" w:cs="Arial"/>
                <w:bCs/>
                <w:sz w:val="22"/>
                <w:szCs w:val="22"/>
              </w:rPr>
              <w:t>7</w:t>
            </w:r>
            <w:r w:rsidRPr="00AE5013">
              <w:rPr>
                <w:rFonts w:ascii="Arial" w:hAnsi="Arial" w:cs="Arial"/>
                <w:bCs/>
                <w:sz w:val="22"/>
                <w:szCs w:val="22"/>
              </w:rPr>
              <w:t xml:space="preserve"> km</w:t>
            </w:r>
          </w:p>
          <w:p w14:paraId="19EC6083" w14:textId="645C9650" w:rsidR="00CF0211" w:rsidRPr="00AE5013" w:rsidRDefault="00CF0211" w:rsidP="00AE5013">
            <w:pPr>
              <w:spacing w:before="120" w:after="240"/>
              <w:rPr>
                <w:rFonts w:ascii="Arial" w:hAnsi="Arial" w:cs="Arial"/>
                <w:b/>
              </w:rPr>
            </w:pPr>
            <w:r w:rsidRPr="00AE5013">
              <w:rPr>
                <w:rFonts w:ascii="Arial" w:hAnsi="Arial" w:cs="Arial"/>
                <w:bCs/>
                <w:sz w:val="22"/>
                <w:szCs w:val="22"/>
              </w:rPr>
              <w:t xml:space="preserve">Okvirno število km na dan:           </w:t>
            </w:r>
            <w:r w:rsidRPr="00AE5013">
              <w:rPr>
                <w:rFonts w:ascii="Arial" w:hAnsi="Arial" w:cs="Arial"/>
                <w:b/>
                <w:sz w:val="22"/>
                <w:szCs w:val="22"/>
              </w:rPr>
              <w:t>94 km</w:t>
            </w:r>
          </w:p>
        </w:tc>
        <w:tc>
          <w:tcPr>
            <w:tcW w:w="4105" w:type="dxa"/>
            <w:vMerge w:val="restart"/>
            <w:tcBorders>
              <w:top w:val="single" w:sz="4" w:space="0" w:color="auto"/>
              <w:left w:val="single" w:sz="4" w:space="0" w:color="auto"/>
              <w:right w:val="single" w:sz="4" w:space="0" w:color="auto"/>
            </w:tcBorders>
            <w:vAlign w:val="center"/>
            <w:hideMark/>
          </w:tcPr>
          <w:p w14:paraId="5FDD9142" w14:textId="77777777" w:rsidR="00CF0211" w:rsidRDefault="00CF0211" w:rsidP="000B215C">
            <w:pPr>
              <w:spacing w:before="120"/>
              <w:rPr>
                <w:rFonts w:ascii="Arial" w:hAnsi="Arial" w:cs="Arial"/>
                <w:color w:val="000000" w:themeColor="text1"/>
                <w:sz w:val="22"/>
                <w:szCs w:val="22"/>
              </w:rPr>
            </w:pPr>
            <w:r w:rsidRPr="003E7EB9">
              <w:rPr>
                <w:rFonts w:ascii="Arial" w:hAnsi="Arial" w:cs="Arial"/>
                <w:bCs/>
                <w:sz w:val="22"/>
                <w:szCs w:val="22"/>
              </w:rPr>
              <w:t xml:space="preserve">cena za 1 km brez DDV:  </w:t>
            </w:r>
            <w:r w:rsidRPr="003E7EB9">
              <w:rPr>
                <w:rFonts w:ascii="Arial" w:hAnsi="Arial" w:cs="Arial"/>
                <w:color w:val="000000" w:themeColor="text1"/>
                <w:sz w:val="22"/>
                <w:szCs w:val="22"/>
              </w:rPr>
              <w:t>_______ EUR</w:t>
            </w:r>
          </w:p>
          <w:p w14:paraId="48AC2DF7" w14:textId="2AB43EE5" w:rsidR="00CF0211" w:rsidRPr="003E7EB9" w:rsidRDefault="00CF0211" w:rsidP="000B215C">
            <w:pPr>
              <w:spacing w:before="120"/>
              <w:rPr>
                <w:rFonts w:ascii="Arial" w:hAnsi="Arial" w:cs="Arial"/>
                <w:bCs/>
                <w:sz w:val="22"/>
                <w:szCs w:val="22"/>
              </w:rPr>
            </w:pPr>
            <w:r w:rsidRPr="003E7EB9">
              <w:rPr>
                <w:rFonts w:ascii="Arial" w:hAnsi="Arial" w:cs="Arial"/>
                <w:bCs/>
                <w:sz w:val="22"/>
                <w:szCs w:val="22"/>
              </w:rPr>
              <w:t xml:space="preserve">   </w:t>
            </w:r>
          </w:p>
          <w:p w14:paraId="1C3F34D8" w14:textId="106C2D35" w:rsidR="00CF0211" w:rsidRPr="003E7EB9" w:rsidRDefault="00CF0211" w:rsidP="00AE5013">
            <w:pPr>
              <w:rPr>
                <w:rFonts w:ascii="Arial" w:hAnsi="Arial" w:cs="Arial"/>
                <w:bCs/>
                <w:sz w:val="22"/>
                <w:szCs w:val="22"/>
              </w:rPr>
            </w:pPr>
            <w:r w:rsidRPr="00DF70FD">
              <w:rPr>
                <w:rFonts w:ascii="Arial" w:hAnsi="Arial" w:cs="Arial"/>
                <w:b/>
                <w:bCs/>
                <w:sz w:val="22"/>
                <w:szCs w:val="22"/>
              </w:rPr>
              <w:t xml:space="preserve">cena za 1 km z DDV:  </w:t>
            </w:r>
            <w:r w:rsidRPr="00DF70FD">
              <w:rPr>
                <w:rFonts w:ascii="Arial" w:hAnsi="Arial" w:cs="Arial"/>
                <w:bCs/>
                <w:sz w:val="22"/>
                <w:szCs w:val="22"/>
              </w:rPr>
              <w:t xml:space="preserve">________ </w:t>
            </w:r>
            <w:r w:rsidRPr="00DF70FD">
              <w:rPr>
                <w:rFonts w:ascii="Arial" w:hAnsi="Arial" w:cs="Arial"/>
                <w:b/>
                <w:color w:val="000000" w:themeColor="text1"/>
                <w:sz w:val="22"/>
                <w:szCs w:val="22"/>
              </w:rPr>
              <w:t>EUR</w:t>
            </w:r>
            <w:r w:rsidRPr="00DF70FD">
              <w:rPr>
                <w:rFonts w:ascii="Arial" w:hAnsi="Arial" w:cs="Arial"/>
                <w:b/>
                <w:bCs/>
                <w:sz w:val="22"/>
                <w:szCs w:val="22"/>
              </w:rPr>
              <w:t xml:space="preserve">   </w:t>
            </w:r>
          </w:p>
        </w:tc>
      </w:tr>
      <w:tr w:rsidR="00CF0211" w:rsidRPr="003E7EB9" w14:paraId="4D05F278" w14:textId="77777777" w:rsidTr="005F546D">
        <w:trPr>
          <w:trHeight w:val="737"/>
        </w:trPr>
        <w:tc>
          <w:tcPr>
            <w:tcW w:w="4957" w:type="dxa"/>
            <w:tcBorders>
              <w:top w:val="single" w:sz="4" w:space="0" w:color="auto"/>
              <w:left w:val="single" w:sz="4" w:space="0" w:color="auto"/>
              <w:bottom w:val="single" w:sz="4" w:space="0" w:color="auto"/>
              <w:right w:val="single" w:sz="4" w:space="0" w:color="auto"/>
            </w:tcBorders>
            <w:vAlign w:val="center"/>
          </w:tcPr>
          <w:p w14:paraId="4F7E868D" w14:textId="5D8E4E31" w:rsidR="00CF0211" w:rsidRPr="003E7EB9" w:rsidRDefault="00CF0211" w:rsidP="00AE5013">
            <w:pPr>
              <w:rPr>
                <w:rFonts w:ascii="Arial" w:hAnsi="Arial" w:cs="Arial"/>
                <w:bCs/>
                <w:sz w:val="22"/>
                <w:szCs w:val="22"/>
              </w:rPr>
            </w:pPr>
            <w:r>
              <w:rPr>
                <w:rFonts w:ascii="Arial" w:hAnsi="Arial" w:cs="Arial"/>
                <w:bCs/>
                <w:sz w:val="22"/>
                <w:szCs w:val="22"/>
              </w:rPr>
              <w:t>(trenutno 7 uporabnikov)</w:t>
            </w:r>
          </w:p>
        </w:tc>
        <w:tc>
          <w:tcPr>
            <w:tcW w:w="4105" w:type="dxa"/>
            <w:vMerge/>
            <w:tcBorders>
              <w:left w:val="single" w:sz="4" w:space="0" w:color="auto"/>
              <w:bottom w:val="single" w:sz="4" w:space="0" w:color="auto"/>
              <w:right w:val="single" w:sz="4" w:space="0" w:color="auto"/>
            </w:tcBorders>
            <w:vAlign w:val="center"/>
          </w:tcPr>
          <w:p w14:paraId="43FC9C53" w14:textId="529C13B0" w:rsidR="00CF0211" w:rsidRPr="003E7EB9" w:rsidRDefault="00CF0211" w:rsidP="00AE5013">
            <w:pPr>
              <w:rPr>
                <w:rFonts w:ascii="Arial" w:hAnsi="Arial" w:cs="Arial"/>
                <w:bCs/>
                <w:sz w:val="22"/>
                <w:szCs w:val="22"/>
              </w:rPr>
            </w:pPr>
          </w:p>
        </w:tc>
      </w:tr>
    </w:tbl>
    <w:p w14:paraId="7833C905" w14:textId="77777777" w:rsidR="00DF70FD" w:rsidRPr="003E7EB9" w:rsidRDefault="00DF70FD" w:rsidP="003E7EB9">
      <w:pPr>
        <w:spacing w:before="120"/>
        <w:jc w:val="both"/>
        <w:rPr>
          <w:rFonts w:ascii="Arial" w:hAnsi="Arial" w:cs="Arial"/>
          <w:sz w:val="22"/>
          <w:szCs w:val="22"/>
        </w:rPr>
      </w:pPr>
    </w:p>
    <w:p w14:paraId="75B3C670" w14:textId="77777777" w:rsidR="003E7EB9" w:rsidRPr="00DF70FD" w:rsidRDefault="003E7EB9" w:rsidP="00DF70FD">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E7EB9">
        <w:rPr>
          <w:rFonts w:ascii="Arial" w:hAnsi="Arial" w:cs="Arial"/>
          <w:b/>
          <w:bCs/>
          <w:color w:val="000000" w:themeColor="text1"/>
        </w:rPr>
        <w:t>relacija:   Selška dolina - Enota Škofja Loka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5"/>
      </w:tblGrid>
      <w:tr w:rsidR="00CF0211" w:rsidRPr="003E7EB9" w14:paraId="4EF4A434" w14:textId="77777777" w:rsidTr="004C5988">
        <w:trPr>
          <w:trHeight w:val="679"/>
        </w:trPr>
        <w:tc>
          <w:tcPr>
            <w:tcW w:w="4957" w:type="dxa"/>
            <w:tcBorders>
              <w:top w:val="single" w:sz="4" w:space="0" w:color="auto"/>
              <w:left w:val="single" w:sz="4" w:space="0" w:color="auto"/>
              <w:bottom w:val="single" w:sz="4" w:space="0" w:color="auto"/>
              <w:right w:val="single" w:sz="4" w:space="0" w:color="auto"/>
            </w:tcBorders>
            <w:vAlign w:val="center"/>
            <w:hideMark/>
          </w:tcPr>
          <w:p w14:paraId="268698C7" w14:textId="5692FC86" w:rsidR="00CF0211" w:rsidRDefault="00CF0211" w:rsidP="000B215C">
            <w:pPr>
              <w:spacing w:before="120"/>
              <w:rPr>
                <w:rFonts w:ascii="Arial" w:hAnsi="Arial" w:cs="Arial"/>
                <w:b/>
                <w:sz w:val="22"/>
                <w:szCs w:val="22"/>
              </w:rPr>
            </w:pPr>
            <w:r>
              <w:rPr>
                <w:rFonts w:ascii="Arial" w:hAnsi="Arial" w:cs="Arial"/>
                <w:b/>
                <w:sz w:val="22"/>
                <w:szCs w:val="22"/>
              </w:rPr>
              <w:t xml:space="preserve">ponedeljek, sreda, petek     </w:t>
            </w:r>
          </w:p>
          <w:p w14:paraId="5E22A682" w14:textId="7F8EF9DB" w:rsidR="00CF0211" w:rsidRPr="00AE5013" w:rsidRDefault="00CF0211" w:rsidP="00AE5013">
            <w:pPr>
              <w:spacing w:before="120"/>
              <w:rPr>
                <w:rFonts w:ascii="Arial" w:hAnsi="Arial" w:cs="Arial"/>
                <w:bCs/>
                <w:sz w:val="22"/>
                <w:szCs w:val="22"/>
              </w:rPr>
            </w:pPr>
            <w:r w:rsidRPr="00AE5013">
              <w:rPr>
                <w:rFonts w:ascii="Arial" w:hAnsi="Arial" w:cs="Arial"/>
                <w:bCs/>
                <w:sz w:val="22"/>
                <w:szCs w:val="22"/>
              </w:rPr>
              <w:t xml:space="preserve">Okvirno število km v eno smer:    </w:t>
            </w:r>
            <w:r>
              <w:rPr>
                <w:rFonts w:ascii="Arial" w:hAnsi="Arial" w:cs="Arial"/>
                <w:bCs/>
                <w:sz w:val="22"/>
                <w:szCs w:val="22"/>
              </w:rPr>
              <w:t>22</w:t>
            </w:r>
            <w:r w:rsidRPr="00AE5013">
              <w:rPr>
                <w:rFonts w:ascii="Arial" w:hAnsi="Arial" w:cs="Arial"/>
                <w:bCs/>
                <w:sz w:val="22"/>
                <w:szCs w:val="22"/>
              </w:rPr>
              <w:t xml:space="preserve"> km</w:t>
            </w:r>
          </w:p>
          <w:p w14:paraId="735D33EB" w14:textId="0F3089AC" w:rsidR="00CF0211" w:rsidRDefault="00CF0211" w:rsidP="00AE5013">
            <w:pPr>
              <w:spacing w:before="120"/>
              <w:rPr>
                <w:rFonts w:ascii="Arial" w:hAnsi="Arial" w:cs="Arial"/>
                <w:b/>
                <w:sz w:val="22"/>
                <w:szCs w:val="22"/>
              </w:rPr>
            </w:pPr>
            <w:r w:rsidRPr="00AE5013">
              <w:rPr>
                <w:rFonts w:ascii="Arial" w:hAnsi="Arial" w:cs="Arial"/>
                <w:bCs/>
                <w:sz w:val="22"/>
                <w:szCs w:val="22"/>
              </w:rPr>
              <w:t xml:space="preserve">Okvirno število km na dan:           </w:t>
            </w:r>
            <w:r w:rsidRPr="00AE5013">
              <w:rPr>
                <w:rFonts w:ascii="Arial" w:hAnsi="Arial" w:cs="Arial"/>
                <w:b/>
                <w:sz w:val="22"/>
                <w:szCs w:val="22"/>
              </w:rPr>
              <w:t>44 km</w:t>
            </w:r>
          </w:p>
          <w:p w14:paraId="29509ECC" w14:textId="77777777" w:rsidR="00CF0211" w:rsidRDefault="00CF0211" w:rsidP="00AE5013">
            <w:pPr>
              <w:rPr>
                <w:rFonts w:ascii="Arial" w:hAnsi="Arial" w:cs="Arial"/>
                <w:b/>
                <w:sz w:val="22"/>
                <w:szCs w:val="22"/>
              </w:rPr>
            </w:pPr>
          </w:p>
          <w:p w14:paraId="19602735" w14:textId="5324AA44" w:rsidR="00CF0211" w:rsidRDefault="00CF0211" w:rsidP="00AE5013">
            <w:pPr>
              <w:spacing w:before="120"/>
              <w:rPr>
                <w:rFonts w:ascii="Arial" w:hAnsi="Arial" w:cs="Arial"/>
                <w:b/>
                <w:sz w:val="22"/>
                <w:szCs w:val="22"/>
              </w:rPr>
            </w:pPr>
            <w:r>
              <w:rPr>
                <w:rFonts w:ascii="Arial" w:hAnsi="Arial" w:cs="Arial"/>
                <w:b/>
                <w:sz w:val="22"/>
                <w:szCs w:val="22"/>
              </w:rPr>
              <w:t>Torek, četrtek</w:t>
            </w:r>
          </w:p>
          <w:p w14:paraId="18CCE29D" w14:textId="1DDE6E6F" w:rsidR="00CF0211" w:rsidRPr="00AE5013" w:rsidRDefault="00CF0211" w:rsidP="00AE5013">
            <w:pPr>
              <w:spacing w:before="120"/>
              <w:rPr>
                <w:rFonts w:ascii="Arial" w:hAnsi="Arial" w:cs="Arial"/>
                <w:bCs/>
                <w:sz w:val="22"/>
                <w:szCs w:val="22"/>
              </w:rPr>
            </w:pPr>
            <w:r w:rsidRPr="00AE5013">
              <w:rPr>
                <w:rFonts w:ascii="Arial" w:hAnsi="Arial" w:cs="Arial"/>
                <w:bCs/>
                <w:sz w:val="22"/>
                <w:szCs w:val="22"/>
              </w:rPr>
              <w:t xml:space="preserve">Okvirno število km v eno smer:    </w:t>
            </w:r>
            <w:r>
              <w:rPr>
                <w:rFonts w:ascii="Arial" w:hAnsi="Arial" w:cs="Arial"/>
                <w:bCs/>
                <w:sz w:val="22"/>
                <w:szCs w:val="22"/>
              </w:rPr>
              <w:t>37</w:t>
            </w:r>
            <w:r w:rsidRPr="00AE5013">
              <w:rPr>
                <w:rFonts w:ascii="Arial" w:hAnsi="Arial" w:cs="Arial"/>
                <w:bCs/>
                <w:sz w:val="22"/>
                <w:szCs w:val="22"/>
              </w:rPr>
              <w:t xml:space="preserve"> km</w:t>
            </w:r>
          </w:p>
          <w:p w14:paraId="071E6A05" w14:textId="0E3FF2A5" w:rsidR="00CF0211" w:rsidRDefault="00CF0211" w:rsidP="00AE5013">
            <w:pPr>
              <w:spacing w:before="120"/>
              <w:rPr>
                <w:rFonts w:ascii="Arial" w:hAnsi="Arial" w:cs="Arial"/>
                <w:b/>
                <w:sz w:val="22"/>
                <w:szCs w:val="22"/>
              </w:rPr>
            </w:pPr>
            <w:r w:rsidRPr="00AE5013">
              <w:rPr>
                <w:rFonts w:ascii="Arial" w:hAnsi="Arial" w:cs="Arial"/>
                <w:bCs/>
                <w:sz w:val="22"/>
                <w:szCs w:val="22"/>
              </w:rPr>
              <w:t xml:space="preserve">Okvirno število km na dan:           </w:t>
            </w:r>
            <w:r w:rsidRPr="00AE5013">
              <w:rPr>
                <w:rFonts w:ascii="Arial" w:hAnsi="Arial" w:cs="Arial"/>
                <w:b/>
                <w:sz w:val="22"/>
                <w:szCs w:val="22"/>
              </w:rPr>
              <w:t>74 km</w:t>
            </w:r>
          </w:p>
          <w:p w14:paraId="0FE2A42B" w14:textId="77777777" w:rsidR="00CF0211" w:rsidRDefault="00CF0211" w:rsidP="00CF0211">
            <w:pPr>
              <w:rPr>
                <w:rFonts w:ascii="Arial" w:hAnsi="Arial" w:cs="Arial"/>
                <w:b/>
                <w:sz w:val="22"/>
                <w:szCs w:val="22"/>
              </w:rPr>
            </w:pPr>
          </w:p>
          <w:p w14:paraId="70EB815B" w14:textId="5B1B3BA5" w:rsidR="00CF0211" w:rsidRDefault="00CF0211" w:rsidP="00AE5013">
            <w:pPr>
              <w:spacing w:before="120"/>
              <w:rPr>
                <w:rFonts w:ascii="Arial" w:hAnsi="Arial" w:cs="Arial"/>
                <w:b/>
                <w:sz w:val="22"/>
                <w:szCs w:val="22"/>
              </w:rPr>
            </w:pPr>
            <w:r>
              <w:rPr>
                <w:rFonts w:ascii="Arial" w:hAnsi="Arial" w:cs="Arial"/>
                <w:b/>
                <w:sz w:val="22"/>
                <w:szCs w:val="22"/>
              </w:rPr>
              <w:t xml:space="preserve">v času poletnih šolskih počitnic (cca. 45 dni) </w:t>
            </w:r>
          </w:p>
          <w:p w14:paraId="6B355F5D" w14:textId="4A71B285" w:rsidR="00CF0211" w:rsidRPr="00AE5013" w:rsidRDefault="00CF0211" w:rsidP="00AE5013">
            <w:pPr>
              <w:spacing w:before="120" w:after="240"/>
              <w:rPr>
                <w:rFonts w:ascii="Arial" w:hAnsi="Arial" w:cs="Arial"/>
                <w:bCs/>
                <w:sz w:val="22"/>
                <w:szCs w:val="22"/>
              </w:rPr>
            </w:pPr>
            <w:r w:rsidRPr="00AE5013">
              <w:rPr>
                <w:rFonts w:ascii="Arial" w:hAnsi="Arial" w:cs="Arial"/>
                <w:bCs/>
                <w:sz w:val="22"/>
                <w:szCs w:val="22"/>
              </w:rPr>
              <w:t>dodatno 5 km v eno smer</w:t>
            </w:r>
            <w:r>
              <w:rPr>
                <w:rFonts w:ascii="Arial" w:hAnsi="Arial" w:cs="Arial"/>
                <w:bCs/>
                <w:sz w:val="22"/>
                <w:szCs w:val="22"/>
              </w:rPr>
              <w:t xml:space="preserve"> oz. 10 km na dan </w:t>
            </w:r>
          </w:p>
          <w:p w14:paraId="0CD0C02F" w14:textId="725AA2C3" w:rsidR="00CF0211" w:rsidRPr="003E7EB9" w:rsidRDefault="00CF0211" w:rsidP="00AE5013">
            <w:pPr>
              <w:spacing w:before="120"/>
              <w:rPr>
                <w:rFonts w:ascii="Arial" w:hAnsi="Arial" w:cs="Arial"/>
                <w:b/>
                <w:sz w:val="22"/>
                <w:szCs w:val="22"/>
              </w:rPr>
            </w:pPr>
          </w:p>
        </w:tc>
        <w:tc>
          <w:tcPr>
            <w:tcW w:w="4105" w:type="dxa"/>
            <w:vMerge w:val="restart"/>
            <w:tcBorders>
              <w:top w:val="single" w:sz="4" w:space="0" w:color="auto"/>
              <w:left w:val="single" w:sz="4" w:space="0" w:color="auto"/>
              <w:right w:val="single" w:sz="4" w:space="0" w:color="auto"/>
            </w:tcBorders>
            <w:vAlign w:val="center"/>
            <w:hideMark/>
          </w:tcPr>
          <w:p w14:paraId="57B42BF9" w14:textId="77777777" w:rsidR="00CF0211" w:rsidRDefault="00CF0211" w:rsidP="000B215C">
            <w:pPr>
              <w:spacing w:before="120"/>
              <w:rPr>
                <w:rFonts w:ascii="Arial" w:hAnsi="Arial" w:cs="Arial"/>
                <w:bCs/>
                <w:sz w:val="22"/>
                <w:szCs w:val="22"/>
              </w:rPr>
            </w:pPr>
          </w:p>
          <w:p w14:paraId="6609C007" w14:textId="77777777" w:rsidR="00CF0211" w:rsidRDefault="00CF0211" w:rsidP="000B215C">
            <w:pPr>
              <w:spacing w:before="120"/>
              <w:rPr>
                <w:rFonts w:ascii="Arial" w:hAnsi="Arial" w:cs="Arial"/>
                <w:bCs/>
                <w:sz w:val="22"/>
                <w:szCs w:val="22"/>
              </w:rPr>
            </w:pPr>
          </w:p>
          <w:p w14:paraId="10BF2340" w14:textId="77777777" w:rsidR="00CF0211" w:rsidRDefault="00CF0211" w:rsidP="000B215C">
            <w:pPr>
              <w:spacing w:before="120"/>
              <w:rPr>
                <w:rFonts w:ascii="Arial" w:hAnsi="Arial" w:cs="Arial"/>
                <w:bCs/>
                <w:sz w:val="22"/>
                <w:szCs w:val="22"/>
              </w:rPr>
            </w:pPr>
          </w:p>
          <w:p w14:paraId="29FFE34C" w14:textId="77777777" w:rsidR="00CF0211" w:rsidRDefault="00CF0211" w:rsidP="000B215C">
            <w:pPr>
              <w:spacing w:before="120"/>
              <w:rPr>
                <w:rFonts w:ascii="Arial" w:hAnsi="Arial" w:cs="Arial"/>
                <w:bCs/>
                <w:sz w:val="22"/>
                <w:szCs w:val="22"/>
              </w:rPr>
            </w:pPr>
          </w:p>
          <w:p w14:paraId="310C9474" w14:textId="77777777" w:rsidR="00CF0211" w:rsidRDefault="00CF0211" w:rsidP="000B215C">
            <w:pPr>
              <w:spacing w:before="120"/>
              <w:rPr>
                <w:rFonts w:ascii="Arial" w:hAnsi="Arial" w:cs="Arial"/>
                <w:bCs/>
                <w:sz w:val="22"/>
                <w:szCs w:val="22"/>
              </w:rPr>
            </w:pPr>
          </w:p>
          <w:p w14:paraId="2AA3CB64" w14:textId="77777777" w:rsidR="00CF0211" w:rsidRDefault="00CF0211" w:rsidP="000B215C">
            <w:pPr>
              <w:spacing w:before="120"/>
              <w:rPr>
                <w:rFonts w:ascii="Arial" w:hAnsi="Arial" w:cs="Arial"/>
                <w:bCs/>
                <w:sz w:val="22"/>
                <w:szCs w:val="22"/>
              </w:rPr>
            </w:pPr>
          </w:p>
          <w:p w14:paraId="5078E770" w14:textId="77777777" w:rsidR="00CF0211" w:rsidRDefault="00CF0211" w:rsidP="000B215C">
            <w:pPr>
              <w:spacing w:before="120"/>
              <w:rPr>
                <w:rFonts w:ascii="Arial" w:hAnsi="Arial" w:cs="Arial"/>
                <w:color w:val="000000" w:themeColor="text1"/>
                <w:sz w:val="22"/>
                <w:szCs w:val="22"/>
              </w:rPr>
            </w:pPr>
            <w:r w:rsidRPr="003E7EB9">
              <w:rPr>
                <w:rFonts w:ascii="Arial" w:hAnsi="Arial" w:cs="Arial"/>
                <w:bCs/>
                <w:sz w:val="22"/>
                <w:szCs w:val="22"/>
              </w:rPr>
              <w:t xml:space="preserve">cena za 1 km brez DDV:  </w:t>
            </w:r>
            <w:r w:rsidRPr="003E7EB9">
              <w:rPr>
                <w:rFonts w:ascii="Arial" w:hAnsi="Arial" w:cs="Arial"/>
                <w:color w:val="000000" w:themeColor="text1"/>
                <w:sz w:val="22"/>
                <w:szCs w:val="22"/>
              </w:rPr>
              <w:t>_______ EUR</w:t>
            </w:r>
          </w:p>
          <w:p w14:paraId="277E6D4B" w14:textId="77777777" w:rsidR="00CF0211" w:rsidRDefault="00CF0211" w:rsidP="000B215C">
            <w:pPr>
              <w:spacing w:before="120"/>
              <w:rPr>
                <w:rFonts w:ascii="Arial" w:hAnsi="Arial" w:cs="Arial"/>
                <w:color w:val="000000" w:themeColor="text1"/>
                <w:sz w:val="22"/>
                <w:szCs w:val="22"/>
              </w:rPr>
            </w:pPr>
          </w:p>
          <w:p w14:paraId="3F698A8A" w14:textId="4953941F" w:rsidR="00CF0211" w:rsidRPr="003E7EB9" w:rsidRDefault="00CF0211" w:rsidP="000B215C">
            <w:pPr>
              <w:spacing w:before="120"/>
              <w:rPr>
                <w:rFonts w:ascii="Arial" w:hAnsi="Arial" w:cs="Arial"/>
                <w:bCs/>
                <w:sz w:val="22"/>
                <w:szCs w:val="22"/>
              </w:rPr>
            </w:pPr>
            <w:r w:rsidRPr="00DF70FD">
              <w:rPr>
                <w:rFonts w:ascii="Arial" w:hAnsi="Arial" w:cs="Arial"/>
                <w:b/>
                <w:bCs/>
                <w:sz w:val="22"/>
                <w:szCs w:val="22"/>
              </w:rPr>
              <w:t xml:space="preserve">cena za 1 km z DDV:  </w:t>
            </w:r>
            <w:r w:rsidRPr="00DF70FD">
              <w:rPr>
                <w:rFonts w:ascii="Arial" w:hAnsi="Arial" w:cs="Arial"/>
                <w:bCs/>
                <w:sz w:val="22"/>
                <w:szCs w:val="22"/>
              </w:rPr>
              <w:t xml:space="preserve">________ </w:t>
            </w:r>
            <w:r w:rsidRPr="00DF70FD">
              <w:rPr>
                <w:rFonts w:ascii="Arial" w:hAnsi="Arial" w:cs="Arial"/>
                <w:b/>
                <w:color w:val="000000" w:themeColor="text1"/>
                <w:sz w:val="22"/>
                <w:szCs w:val="22"/>
              </w:rPr>
              <w:t>EUR</w:t>
            </w:r>
            <w:r w:rsidRPr="00DF70FD">
              <w:rPr>
                <w:rFonts w:ascii="Arial" w:hAnsi="Arial" w:cs="Arial"/>
                <w:b/>
                <w:bCs/>
                <w:sz w:val="22"/>
                <w:szCs w:val="22"/>
              </w:rPr>
              <w:t xml:space="preserve">   </w:t>
            </w:r>
            <w:r w:rsidRPr="003E7EB9">
              <w:rPr>
                <w:rFonts w:ascii="Arial" w:hAnsi="Arial" w:cs="Arial"/>
                <w:bCs/>
                <w:sz w:val="22"/>
                <w:szCs w:val="22"/>
              </w:rPr>
              <w:t xml:space="preserve">   </w:t>
            </w:r>
          </w:p>
        </w:tc>
      </w:tr>
      <w:tr w:rsidR="00CF0211" w:rsidRPr="003E7EB9" w14:paraId="4C05F5DA" w14:textId="77777777" w:rsidTr="004C5988">
        <w:trPr>
          <w:trHeight w:val="679"/>
        </w:trPr>
        <w:tc>
          <w:tcPr>
            <w:tcW w:w="4957" w:type="dxa"/>
            <w:tcBorders>
              <w:top w:val="single" w:sz="4" w:space="0" w:color="auto"/>
              <w:left w:val="single" w:sz="4" w:space="0" w:color="auto"/>
              <w:bottom w:val="single" w:sz="4" w:space="0" w:color="auto"/>
              <w:right w:val="single" w:sz="4" w:space="0" w:color="auto"/>
            </w:tcBorders>
            <w:vAlign w:val="center"/>
          </w:tcPr>
          <w:p w14:paraId="1A4C3117" w14:textId="1880C83B" w:rsidR="00CF0211" w:rsidRPr="003E7EB9" w:rsidRDefault="00CF0211" w:rsidP="00AE5013">
            <w:pPr>
              <w:spacing w:before="120" w:after="240"/>
              <w:rPr>
                <w:rFonts w:ascii="Arial" w:hAnsi="Arial" w:cs="Arial"/>
                <w:bCs/>
                <w:sz w:val="22"/>
                <w:szCs w:val="22"/>
              </w:rPr>
            </w:pPr>
            <w:r>
              <w:rPr>
                <w:rFonts w:ascii="Arial" w:hAnsi="Arial" w:cs="Arial"/>
                <w:bCs/>
                <w:sz w:val="22"/>
                <w:szCs w:val="22"/>
              </w:rPr>
              <w:lastRenderedPageBreak/>
              <w:t xml:space="preserve">(trenutno ponedeljek, sreda petek 9 uporabnikov, torek, četrtek 10 uporabnikov, med šolskimi počitnicami dodatno 1 uporabnik)    </w:t>
            </w:r>
          </w:p>
        </w:tc>
        <w:tc>
          <w:tcPr>
            <w:tcW w:w="4105" w:type="dxa"/>
            <w:vMerge/>
            <w:tcBorders>
              <w:left w:val="single" w:sz="4" w:space="0" w:color="auto"/>
              <w:bottom w:val="single" w:sz="4" w:space="0" w:color="auto"/>
              <w:right w:val="single" w:sz="4" w:space="0" w:color="auto"/>
            </w:tcBorders>
            <w:vAlign w:val="center"/>
          </w:tcPr>
          <w:p w14:paraId="7803FCCB" w14:textId="444AD54B" w:rsidR="00CF0211" w:rsidRPr="003E7EB9" w:rsidRDefault="00CF0211" w:rsidP="000B215C">
            <w:pPr>
              <w:spacing w:before="120"/>
              <w:rPr>
                <w:rFonts w:ascii="Arial" w:hAnsi="Arial" w:cs="Arial"/>
                <w:bCs/>
                <w:sz w:val="22"/>
                <w:szCs w:val="22"/>
              </w:rPr>
            </w:pPr>
          </w:p>
        </w:tc>
      </w:tr>
    </w:tbl>
    <w:p w14:paraId="1BB57AA6" w14:textId="77777777" w:rsidR="003E7EB9" w:rsidRPr="003E7EB9" w:rsidRDefault="003E7EB9" w:rsidP="003E7EB9">
      <w:pPr>
        <w:rPr>
          <w:rFonts w:ascii="Arial" w:hAnsi="Arial" w:cs="Arial"/>
          <w:bCs/>
          <w:color w:val="000000" w:themeColor="text1"/>
          <w:sz w:val="22"/>
          <w:szCs w:val="22"/>
        </w:rPr>
      </w:pPr>
    </w:p>
    <w:p w14:paraId="1C2EEC9A" w14:textId="77777777" w:rsidR="003E7EB9" w:rsidRPr="003E7EB9" w:rsidRDefault="003E7EB9" w:rsidP="003E7EB9">
      <w:pPr>
        <w:rPr>
          <w:rFonts w:ascii="Arial" w:hAnsi="Arial" w:cs="Arial"/>
          <w:bCs/>
          <w:color w:val="000000" w:themeColor="text1"/>
          <w:sz w:val="22"/>
          <w:szCs w:val="22"/>
        </w:rPr>
      </w:pPr>
    </w:p>
    <w:tbl>
      <w:tblPr>
        <w:tblStyle w:val="Tabelamrea"/>
        <w:tblW w:w="0" w:type="auto"/>
        <w:jc w:val="center"/>
        <w:tblLook w:val="04A0" w:firstRow="1" w:lastRow="0" w:firstColumn="1" w:lastColumn="0" w:noHBand="0" w:noVBand="1"/>
      </w:tblPr>
      <w:tblGrid>
        <w:gridCol w:w="4248"/>
        <w:gridCol w:w="2448"/>
        <w:gridCol w:w="2366"/>
      </w:tblGrid>
      <w:tr w:rsidR="003E7EB9" w:rsidRPr="003E7EB9" w14:paraId="17CF57CD" w14:textId="77777777" w:rsidTr="000B215C">
        <w:trPr>
          <w:trHeight w:val="680"/>
          <w:jc w:val="center"/>
        </w:trPr>
        <w:tc>
          <w:tcPr>
            <w:tcW w:w="4248" w:type="dxa"/>
            <w:vAlign w:val="center"/>
          </w:tcPr>
          <w:p w14:paraId="4F378F8F" w14:textId="77777777" w:rsidR="003E7EB9" w:rsidRPr="003E7EB9" w:rsidRDefault="003E7EB9" w:rsidP="000B215C">
            <w:pPr>
              <w:suppressLineNumbers/>
              <w:tabs>
                <w:tab w:val="left" w:pos="708"/>
                <w:tab w:val="center" w:pos="4536"/>
                <w:tab w:val="right" w:pos="9072"/>
              </w:tabs>
              <w:suppressAutoHyphens/>
              <w:jc w:val="both"/>
              <w:rPr>
                <w:rFonts w:ascii="Arial" w:hAnsi="Arial" w:cs="Arial"/>
                <w:color w:val="000000"/>
                <w:sz w:val="22"/>
                <w:szCs w:val="22"/>
                <w:lang w:eastAsia="ar-SA"/>
              </w:rPr>
            </w:pPr>
            <w:r w:rsidRPr="003E7EB9">
              <w:rPr>
                <w:rFonts w:ascii="Arial" w:hAnsi="Arial" w:cs="Arial"/>
                <w:bCs/>
                <w:color w:val="000000" w:themeColor="text1"/>
                <w:sz w:val="22"/>
                <w:szCs w:val="22"/>
              </w:rPr>
              <w:t xml:space="preserve"> </w:t>
            </w:r>
            <w:r w:rsidRPr="003E7EB9">
              <w:rPr>
                <w:rFonts w:ascii="Arial" w:hAnsi="Arial" w:cs="Arial"/>
                <w:color w:val="000000"/>
                <w:sz w:val="22"/>
                <w:szCs w:val="22"/>
                <w:lang w:eastAsia="ar-SA"/>
              </w:rPr>
              <w:t>DRUŽBENO ODGOVORNO PODJETJE</w:t>
            </w:r>
          </w:p>
          <w:p w14:paraId="218B42F5" w14:textId="77777777" w:rsidR="003E7EB9" w:rsidRPr="003E7EB9" w:rsidRDefault="003E7EB9" w:rsidP="000B215C">
            <w:pPr>
              <w:suppressLineNumbers/>
              <w:tabs>
                <w:tab w:val="left" w:pos="708"/>
                <w:tab w:val="center" w:pos="4536"/>
                <w:tab w:val="right" w:pos="9072"/>
              </w:tabs>
              <w:suppressAutoHyphens/>
              <w:jc w:val="both"/>
              <w:rPr>
                <w:rFonts w:ascii="Arial" w:hAnsi="Arial" w:cs="Arial"/>
                <w:color w:val="000000"/>
                <w:sz w:val="22"/>
                <w:szCs w:val="22"/>
                <w:lang w:eastAsia="ar-SA"/>
              </w:rPr>
            </w:pPr>
            <w:r w:rsidRPr="003E7EB9">
              <w:rPr>
                <w:rFonts w:ascii="Arial" w:hAnsi="Arial" w:cs="Arial"/>
                <w:color w:val="000000"/>
                <w:sz w:val="22"/>
                <w:szCs w:val="22"/>
                <w:lang w:eastAsia="ar-SA"/>
              </w:rPr>
              <w:t xml:space="preserve">- z ustreznim certifikatom  </w:t>
            </w:r>
            <w:r w:rsidRPr="003E7EB9">
              <w:rPr>
                <w:rFonts w:ascii="Arial" w:hAnsi="Arial" w:cs="Arial"/>
                <w:color w:val="808080" w:themeColor="background1" w:themeShade="80"/>
                <w:sz w:val="22"/>
                <w:szCs w:val="22"/>
                <w:lang w:eastAsia="ar-SA"/>
              </w:rPr>
              <w:t xml:space="preserve"> (obkrožite)</w:t>
            </w:r>
          </w:p>
        </w:tc>
        <w:tc>
          <w:tcPr>
            <w:tcW w:w="2448" w:type="dxa"/>
            <w:vAlign w:val="center"/>
          </w:tcPr>
          <w:p w14:paraId="76947AF5" w14:textId="77777777" w:rsidR="003E7EB9" w:rsidRPr="003E7EB9" w:rsidRDefault="003E7EB9" w:rsidP="000B215C">
            <w:pPr>
              <w:suppressLineNumbers/>
              <w:tabs>
                <w:tab w:val="left" w:pos="708"/>
                <w:tab w:val="center" w:pos="4536"/>
                <w:tab w:val="right" w:pos="9072"/>
              </w:tabs>
              <w:suppressAutoHyphens/>
              <w:jc w:val="center"/>
              <w:rPr>
                <w:rFonts w:ascii="Arial" w:hAnsi="Arial" w:cs="Arial"/>
                <w:color w:val="000000"/>
                <w:sz w:val="22"/>
                <w:szCs w:val="22"/>
                <w:lang w:eastAsia="ar-SA"/>
              </w:rPr>
            </w:pPr>
            <w:r w:rsidRPr="003E7EB9">
              <w:rPr>
                <w:rFonts w:ascii="Arial" w:hAnsi="Arial" w:cs="Arial"/>
                <w:color w:val="000000"/>
                <w:sz w:val="22"/>
                <w:szCs w:val="22"/>
                <w:lang w:eastAsia="ar-SA"/>
              </w:rPr>
              <w:t>DA</w:t>
            </w:r>
          </w:p>
        </w:tc>
        <w:tc>
          <w:tcPr>
            <w:tcW w:w="2366" w:type="dxa"/>
            <w:vAlign w:val="center"/>
          </w:tcPr>
          <w:p w14:paraId="393DED8F" w14:textId="77777777" w:rsidR="003E7EB9" w:rsidRPr="003E7EB9" w:rsidRDefault="003E7EB9" w:rsidP="000B215C">
            <w:pPr>
              <w:suppressLineNumbers/>
              <w:tabs>
                <w:tab w:val="left" w:pos="708"/>
                <w:tab w:val="center" w:pos="4536"/>
                <w:tab w:val="right" w:pos="9072"/>
              </w:tabs>
              <w:suppressAutoHyphens/>
              <w:jc w:val="center"/>
              <w:rPr>
                <w:rFonts w:ascii="Arial" w:hAnsi="Arial" w:cs="Arial"/>
                <w:color w:val="000000"/>
                <w:sz w:val="22"/>
                <w:szCs w:val="22"/>
                <w:lang w:eastAsia="ar-SA"/>
              </w:rPr>
            </w:pPr>
            <w:r w:rsidRPr="003E7EB9">
              <w:rPr>
                <w:rFonts w:ascii="Arial" w:hAnsi="Arial" w:cs="Arial"/>
                <w:color w:val="000000"/>
                <w:sz w:val="22"/>
                <w:szCs w:val="22"/>
                <w:lang w:eastAsia="ar-SA"/>
              </w:rPr>
              <w:t>NE</w:t>
            </w:r>
          </w:p>
        </w:tc>
      </w:tr>
    </w:tbl>
    <w:p w14:paraId="08680694" w14:textId="77777777" w:rsidR="003E7EB9" w:rsidRPr="003E7EB9" w:rsidRDefault="003E7EB9" w:rsidP="003E7EB9">
      <w:pPr>
        <w:suppressLineNumbers/>
        <w:tabs>
          <w:tab w:val="left" w:pos="708"/>
          <w:tab w:val="center" w:pos="4536"/>
          <w:tab w:val="right" w:pos="9072"/>
        </w:tabs>
        <w:suppressAutoHyphens/>
        <w:jc w:val="both"/>
        <w:rPr>
          <w:rFonts w:ascii="Arial" w:hAnsi="Arial" w:cs="Arial"/>
          <w:color w:val="000000"/>
          <w:sz w:val="22"/>
          <w:szCs w:val="22"/>
          <w:lang w:eastAsia="ar-SA"/>
        </w:rPr>
      </w:pPr>
    </w:p>
    <w:p w14:paraId="19D10A99" w14:textId="77777777" w:rsidR="003E7EB9" w:rsidRPr="003E7EB9" w:rsidRDefault="003E7EB9" w:rsidP="003E7EB9">
      <w:pPr>
        <w:suppressLineNumbers/>
        <w:tabs>
          <w:tab w:val="left" w:pos="708"/>
          <w:tab w:val="center" w:pos="4536"/>
          <w:tab w:val="right" w:pos="9072"/>
        </w:tabs>
        <w:suppressAutoHyphens/>
        <w:jc w:val="both"/>
        <w:rPr>
          <w:rFonts w:ascii="Arial" w:hAnsi="Arial" w:cs="Arial"/>
          <w:color w:val="000000"/>
          <w:sz w:val="22"/>
          <w:szCs w:val="22"/>
          <w:lang w:eastAsia="ar-SA"/>
        </w:rPr>
      </w:pPr>
      <w:r w:rsidRPr="003E7EB9">
        <w:rPr>
          <w:rFonts w:ascii="Arial" w:hAnsi="Arial" w:cs="Arial"/>
          <w:color w:val="000000"/>
          <w:sz w:val="22"/>
          <w:szCs w:val="22"/>
          <w:lang w:eastAsia="ar-SA"/>
        </w:rPr>
        <w:t>Kopijo certifikata ponudnik v *.pdf obliki naloži v razdelek "Druge priloge"</w:t>
      </w:r>
    </w:p>
    <w:p w14:paraId="0617F1AC" w14:textId="77777777" w:rsidR="00AE5013" w:rsidRDefault="00AE5013" w:rsidP="00AE5013">
      <w:pPr>
        <w:suppressAutoHyphens/>
        <w:spacing w:line="276" w:lineRule="auto"/>
        <w:jc w:val="both"/>
        <w:rPr>
          <w:rFonts w:ascii="Arial" w:eastAsiaTheme="minorHAnsi" w:hAnsi="Arial" w:cs="Arial"/>
          <w:color w:val="000000"/>
          <w:sz w:val="22"/>
          <w:szCs w:val="22"/>
          <w:lang w:eastAsia="ar-SA"/>
        </w:rPr>
      </w:pPr>
    </w:p>
    <w:p w14:paraId="536EA555" w14:textId="06DA771B" w:rsidR="003E7EB9" w:rsidRPr="003E7EB9" w:rsidRDefault="003E7EB9" w:rsidP="002A2042">
      <w:pPr>
        <w:suppressAutoHyphens/>
        <w:spacing w:after="160" w:line="276" w:lineRule="auto"/>
        <w:jc w:val="both"/>
        <w:rPr>
          <w:rFonts w:ascii="Arial" w:eastAsiaTheme="minorHAnsi" w:hAnsi="Arial" w:cs="Arial"/>
          <w:color w:val="000000"/>
          <w:sz w:val="22"/>
          <w:szCs w:val="22"/>
          <w:lang w:eastAsia="ar-SA"/>
        </w:rPr>
      </w:pPr>
      <w:r w:rsidRPr="003E7EB9">
        <w:rPr>
          <w:rFonts w:ascii="Arial" w:eastAsiaTheme="minorHAnsi" w:hAnsi="Arial" w:cs="Arial"/>
          <w:color w:val="000000"/>
          <w:sz w:val="22"/>
          <w:szCs w:val="22"/>
          <w:lang w:eastAsia="ar-SA"/>
        </w:rPr>
        <w:t>Ponudbena (pogodbena) cena je fiksna za čas 12 mesecev od dneva sklenitve pogodbe.</w:t>
      </w:r>
      <w:r w:rsidRPr="003E7EB9">
        <w:rPr>
          <w:rFonts w:ascii="Arial" w:hAnsi="Arial" w:cs="Arial"/>
          <w:sz w:val="22"/>
          <w:szCs w:val="22"/>
        </w:rPr>
        <w:t xml:space="preserve"> Po tem obdobju se cene lahko dvignejo s</w:t>
      </w:r>
      <w:r w:rsidRPr="003E7EB9">
        <w:rPr>
          <w:rFonts w:ascii="Arial" w:eastAsiaTheme="minorHAnsi" w:hAnsi="Arial" w:cs="Arial"/>
          <w:color w:val="000000"/>
          <w:sz w:val="22"/>
          <w:szCs w:val="22"/>
          <w:lang w:eastAsia="ar-SA"/>
        </w:rPr>
        <w:t>kladno s pravilnikom o načinih valorizacije denarnih obveznosti, ki jih v večletnih pogodbah dogovarjajo pravne osebe javnega sektorja (Uradni list RS, št. 1/04).</w:t>
      </w:r>
    </w:p>
    <w:p w14:paraId="56C98B3D" w14:textId="77777777" w:rsidR="003E7EB9" w:rsidRPr="003E7EB9" w:rsidRDefault="003E7EB9" w:rsidP="002A2042">
      <w:pPr>
        <w:suppressAutoHyphens/>
        <w:spacing w:after="160" w:line="276" w:lineRule="auto"/>
        <w:jc w:val="both"/>
        <w:rPr>
          <w:rFonts w:ascii="Arial" w:eastAsiaTheme="minorHAnsi" w:hAnsi="Arial" w:cs="Arial"/>
          <w:color w:val="000000"/>
          <w:sz w:val="22"/>
          <w:szCs w:val="22"/>
          <w:lang w:eastAsia="ar-SA"/>
        </w:rPr>
      </w:pPr>
      <w:r w:rsidRPr="003E7EB9">
        <w:rPr>
          <w:rFonts w:ascii="Arial" w:eastAsiaTheme="minorHAnsi" w:hAnsi="Arial" w:cs="Arial"/>
          <w:color w:val="000000"/>
          <w:sz w:val="22"/>
          <w:szCs w:val="22"/>
          <w:lang w:eastAsia="ar-SA"/>
        </w:rPr>
        <w:t>V kolikor ponudnik vpiše ceno nič (0) EUR, se šteje, da</w:t>
      </w:r>
      <w:r w:rsidR="000108C3">
        <w:rPr>
          <w:rFonts w:ascii="Arial" w:eastAsiaTheme="minorHAnsi" w:hAnsi="Arial" w:cs="Arial"/>
          <w:color w:val="000000"/>
          <w:sz w:val="22"/>
          <w:szCs w:val="22"/>
          <w:lang w:eastAsia="ar-SA"/>
        </w:rPr>
        <w:t xml:space="preserve"> postavko (relacijo)</w:t>
      </w:r>
      <w:r w:rsidRPr="003E7EB9">
        <w:rPr>
          <w:rFonts w:ascii="Arial" w:eastAsiaTheme="minorHAnsi" w:hAnsi="Arial" w:cs="Arial"/>
          <w:color w:val="000000"/>
          <w:sz w:val="22"/>
          <w:szCs w:val="22"/>
          <w:lang w:eastAsia="ar-SA"/>
        </w:rPr>
        <w:t xml:space="preserve"> ponuja brezplačno.</w:t>
      </w:r>
    </w:p>
    <w:p w14:paraId="52A12322" w14:textId="77777777" w:rsidR="00BD59DC" w:rsidRDefault="003E7EB9" w:rsidP="002A2042">
      <w:pPr>
        <w:suppressAutoHyphens/>
        <w:spacing w:after="160" w:line="276" w:lineRule="auto"/>
        <w:jc w:val="both"/>
        <w:rPr>
          <w:rFonts w:ascii="Arial" w:eastAsiaTheme="minorHAnsi" w:hAnsi="Arial" w:cs="Arial"/>
          <w:color w:val="000000"/>
          <w:sz w:val="22"/>
          <w:szCs w:val="22"/>
          <w:lang w:eastAsia="ar-SA"/>
        </w:rPr>
      </w:pPr>
      <w:bookmarkStart w:id="0" w:name="_Hlk31361373"/>
      <w:r w:rsidRPr="003E7EB9">
        <w:rPr>
          <w:rFonts w:ascii="Arial" w:eastAsiaTheme="minorHAnsi" w:hAnsi="Arial" w:cs="Arial"/>
          <w:color w:val="000000"/>
          <w:sz w:val="22"/>
          <w:szCs w:val="22"/>
          <w:lang w:eastAsia="ar-SA"/>
        </w:rPr>
        <w:t xml:space="preserve">Storitve se bodo obračunale mesečno in sicer </w:t>
      </w:r>
      <w:bookmarkStart w:id="1" w:name="_Hlk31094998"/>
      <w:r w:rsidRPr="003E7EB9">
        <w:rPr>
          <w:rFonts w:ascii="Arial" w:eastAsiaTheme="minorHAnsi" w:hAnsi="Arial" w:cs="Arial"/>
          <w:color w:val="000000"/>
          <w:sz w:val="22"/>
          <w:szCs w:val="22"/>
          <w:lang w:eastAsia="ar-SA"/>
        </w:rPr>
        <w:t xml:space="preserve">na podlagi dejanskega števila opravljenih prevozov na posamezni relaciji. V primeru, da se (zaradi odsotnosti posameznega uporabnika ali vključitve novega uporabnika) spremeni razdalja prevozov na posamezni relaciji, se storitev obračunava upoštevajoč število tako prevoženih kilometrov. </w:t>
      </w:r>
    </w:p>
    <w:p w14:paraId="0CEF8971" w14:textId="15FAD3EF" w:rsidR="003E7EB9" w:rsidRPr="00BD59DC" w:rsidRDefault="003E7EB9" w:rsidP="002A2042">
      <w:pPr>
        <w:suppressAutoHyphens/>
        <w:spacing w:after="160" w:line="276" w:lineRule="auto"/>
        <w:jc w:val="both"/>
        <w:rPr>
          <w:rFonts w:ascii="Arial" w:eastAsiaTheme="minorHAnsi" w:hAnsi="Arial" w:cs="Arial"/>
          <w:color w:val="000000"/>
          <w:sz w:val="22"/>
          <w:szCs w:val="22"/>
          <w:u w:val="single"/>
          <w:lang w:eastAsia="ar-SA"/>
        </w:rPr>
      </w:pPr>
      <w:r w:rsidRPr="00BD59DC">
        <w:rPr>
          <w:rFonts w:ascii="Arial" w:eastAsiaTheme="minorHAnsi" w:hAnsi="Arial" w:cs="Arial"/>
          <w:color w:val="000000"/>
          <w:sz w:val="22"/>
          <w:szCs w:val="22"/>
          <w:u w:val="single"/>
          <w:lang w:eastAsia="ar-SA"/>
        </w:rPr>
        <w:t>Kilometri se štejejo od prve do zadnje postaje na relaciji in ne od sedeža prevoznika.</w:t>
      </w:r>
    </w:p>
    <w:bookmarkEnd w:id="0"/>
    <w:bookmarkEnd w:id="1"/>
    <w:p w14:paraId="5C786534" w14:textId="77777777" w:rsidR="003E7EB9" w:rsidRPr="003E7EB9" w:rsidRDefault="003E7EB9" w:rsidP="002A2042">
      <w:pPr>
        <w:pStyle w:val="Odstavekseznama"/>
        <w:keepLines/>
        <w:suppressAutoHyphens/>
        <w:spacing w:line="240" w:lineRule="atLeast"/>
        <w:ind w:left="0"/>
        <w:jc w:val="both"/>
        <w:rPr>
          <w:rFonts w:ascii="Arial" w:hAnsi="Arial" w:cs="Arial"/>
        </w:rPr>
      </w:pPr>
      <w:r w:rsidRPr="003E7EB9">
        <w:rPr>
          <w:rFonts w:ascii="Arial" w:hAnsi="Arial" w:cs="Arial"/>
        </w:rPr>
        <w:t>Veljavnost ponudbe:</w:t>
      </w:r>
      <w:r w:rsidRPr="003E7EB9">
        <w:rPr>
          <w:rFonts w:ascii="Arial" w:hAnsi="Arial" w:cs="Arial"/>
          <w:i/>
        </w:rPr>
        <w:t xml:space="preserve"> </w:t>
      </w:r>
      <w:r w:rsidRPr="003E7EB9">
        <w:rPr>
          <w:rFonts w:ascii="Arial" w:hAnsi="Arial" w:cs="Arial"/>
        </w:rPr>
        <w:t>3 mesece od poteka datuma za prejem ponudb.</w:t>
      </w:r>
    </w:p>
    <w:p w14:paraId="11CF5BBA" w14:textId="77777777" w:rsidR="003E7EB9" w:rsidRPr="003E7EB9" w:rsidRDefault="003E7EB9" w:rsidP="003E7EB9">
      <w:pPr>
        <w:pStyle w:val="Odstavekseznama"/>
        <w:keepLines/>
        <w:suppressAutoHyphens/>
        <w:spacing w:line="240" w:lineRule="atLeast"/>
        <w:ind w:left="360"/>
        <w:jc w:val="both"/>
        <w:rPr>
          <w:rFonts w:ascii="Arial" w:hAnsi="Arial" w:cs="Arial"/>
          <w:b/>
          <w:bCs/>
          <w:shd w:val="clear" w:color="auto" w:fill="FFFF00"/>
          <w:lang w:val="de-DE"/>
        </w:rPr>
      </w:pPr>
    </w:p>
    <w:p w14:paraId="5AFEAE42" w14:textId="77777777" w:rsidR="003E7EB9" w:rsidRPr="003E7EB9" w:rsidRDefault="003E7EB9" w:rsidP="003E7EB9">
      <w:pPr>
        <w:spacing w:before="120" w:line="276" w:lineRule="auto"/>
        <w:jc w:val="both"/>
        <w:rPr>
          <w:rFonts w:ascii="Arial" w:hAnsi="Arial" w:cs="Arial"/>
          <w:b/>
          <w:sz w:val="22"/>
          <w:szCs w:val="22"/>
        </w:rPr>
      </w:pPr>
      <w:r w:rsidRPr="003E7EB9">
        <w:rPr>
          <w:rFonts w:ascii="Arial" w:hAnsi="Arial" w:cs="Arial"/>
          <w:b/>
          <w:sz w:val="22"/>
          <w:szCs w:val="22"/>
        </w:rPr>
        <w:tab/>
      </w:r>
      <w:r w:rsidRPr="003E7EB9">
        <w:rPr>
          <w:rFonts w:ascii="Arial" w:hAnsi="Arial" w:cs="Arial"/>
          <w:b/>
          <w:sz w:val="22"/>
          <w:szCs w:val="22"/>
        </w:rPr>
        <w:tab/>
        <w:t xml:space="preserve">   </w:t>
      </w:r>
      <w:r w:rsidRPr="003E7EB9">
        <w:rPr>
          <w:rFonts w:ascii="Arial" w:hAnsi="Arial" w:cs="Arial"/>
          <w:b/>
          <w:sz w:val="22"/>
          <w:szCs w:val="22"/>
        </w:rPr>
        <w:tab/>
        <w:t xml:space="preserve">   </w:t>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t xml:space="preserve">   Podpis ponudnika oz. pooblaščenega </w:t>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r>
      <w:r w:rsidRPr="003E7EB9">
        <w:rPr>
          <w:rFonts w:ascii="Arial" w:hAnsi="Arial" w:cs="Arial"/>
          <w:b/>
          <w:sz w:val="22"/>
          <w:szCs w:val="22"/>
        </w:rPr>
        <w:tab/>
        <w:t xml:space="preserve">       partnerja v skupnem nastopanju:</w:t>
      </w:r>
    </w:p>
    <w:p w14:paraId="777002F3" w14:textId="77777777" w:rsidR="003E7EB9" w:rsidRPr="003E7EB9" w:rsidRDefault="003E7EB9" w:rsidP="003E7EB9">
      <w:pPr>
        <w:spacing w:before="120" w:line="276" w:lineRule="auto"/>
        <w:jc w:val="both"/>
        <w:rPr>
          <w:rFonts w:ascii="Arial" w:hAnsi="Arial" w:cs="Arial"/>
          <w:b/>
          <w:sz w:val="22"/>
          <w:szCs w:val="22"/>
        </w:rPr>
      </w:pPr>
    </w:p>
    <w:p w14:paraId="1F2E107A" w14:textId="77777777" w:rsidR="003E7EB9" w:rsidRPr="003E7EB9" w:rsidRDefault="003E7EB9" w:rsidP="003E7EB9">
      <w:pPr>
        <w:spacing w:line="276" w:lineRule="auto"/>
        <w:jc w:val="both"/>
        <w:rPr>
          <w:rFonts w:ascii="Arial" w:hAnsi="Arial" w:cs="Arial"/>
          <w:i/>
          <w:iCs/>
          <w:color w:val="000000" w:themeColor="text1"/>
          <w:sz w:val="22"/>
          <w:szCs w:val="22"/>
          <w:u w:val="single"/>
        </w:rPr>
      </w:pPr>
    </w:p>
    <w:p w14:paraId="453AD6E3" w14:textId="77777777" w:rsidR="003E7EB9" w:rsidRPr="003E7EB9" w:rsidRDefault="003E7EB9" w:rsidP="003E7EB9">
      <w:pPr>
        <w:spacing w:after="160" w:line="276" w:lineRule="auto"/>
        <w:rPr>
          <w:rFonts w:ascii="Arial" w:eastAsiaTheme="minorHAnsi" w:hAnsi="Arial" w:cs="Arial"/>
          <w:sz w:val="22"/>
          <w:szCs w:val="22"/>
          <w:lang w:eastAsia="en-US"/>
        </w:rPr>
      </w:pPr>
      <w:r w:rsidRPr="003E7EB9">
        <w:rPr>
          <w:rFonts w:ascii="Arial" w:eastAsiaTheme="minorHAnsi" w:hAnsi="Arial" w:cs="Arial"/>
          <w:sz w:val="22"/>
          <w:szCs w:val="22"/>
          <w:lang w:eastAsia="en-US"/>
        </w:rPr>
        <w:t>Kraj in datum: ________________            žig            _____________________________</w:t>
      </w:r>
      <w:r w:rsidRPr="003E7EB9">
        <w:rPr>
          <w:rFonts w:ascii="Arial" w:eastAsiaTheme="minorHAnsi" w:hAnsi="Arial" w:cs="Arial"/>
          <w:sz w:val="22"/>
          <w:szCs w:val="22"/>
          <w:lang w:eastAsia="en-US"/>
        </w:rPr>
        <w:softHyphen/>
      </w:r>
      <w:r w:rsidRPr="003E7EB9">
        <w:rPr>
          <w:rFonts w:ascii="Arial" w:eastAsiaTheme="minorHAnsi" w:hAnsi="Arial" w:cs="Arial"/>
          <w:sz w:val="22"/>
          <w:szCs w:val="22"/>
          <w:lang w:eastAsia="en-US"/>
        </w:rPr>
        <w:softHyphen/>
        <w:t xml:space="preserve">                                                                                                    </w:t>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r>
      <w:r w:rsidRPr="003E7EB9">
        <w:rPr>
          <w:rFonts w:ascii="Arial" w:eastAsiaTheme="minorHAnsi" w:hAnsi="Arial" w:cs="Arial"/>
          <w:sz w:val="22"/>
          <w:szCs w:val="22"/>
          <w:lang w:eastAsia="en-US"/>
        </w:rPr>
        <w:tab/>
        <w:t xml:space="preserve">   </w:t>
      </w:r>
    </w:p>
    <w:p w14:paraId="7D528FA3" w14:textId="77777777" w:rsidR="00D52EDB" w:rsidRDefault="00D52EDB"/>
    <w:sectPr w:rsidR="00D52ED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911B4" w14:textId="77777777" w:rsidR="00804FE2" w:rsidRDefault="00804FE2" w:rsidP="003E7EB9">
      <w:r>
        <w:separator/>
      </w:r>
    </w:p>
  </w:endnote>
  <w:endnote w:type="continuationSeparator" w:id="0">
    <w:p w14:paraId="7F15E21E" w14:textId="77777777" w:rsidR="00804FE2" w:rsidRDefault="00804FE2"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B84E" w14:textId="2DD0CBF2" w:rsidR="003E7EB9" w:rsidRPr="00C6458F" w:rsidRDefault="00DF70FD"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2A2042">
      <w:rPr>
        <w:rFonts w:ascii="Arial" w:eastAsia="Calibri" w:hAnsi="Arial"/>
        <w:sz w:val="16"/>
        <w:szCs w:val="16"/>
        <w:lang w:eastAsia="en-US"/>
      </w:rPr>
      <w:t>1</w:t>
    </w:r>
    <w:r w:rsidR="003E7EB9" w:rsidRPr="00C6458F">
      <w:rPr>
        <w:rFonts w:ascii="Arial" w:eastAsia="Calibri" w:hAnsi="Arial"/>
        <w:sz w:val="16"/>
        <w:szCs w:val="16"/>
        <w:lang w:eastAsia="en-US"/>
      </w:rPr>
      <w:t>/202</w:t>
    </w:r>
    <w:r w:rsidR="002A2042">
      <w:rPr>
        <w:rFonts w:ascii="Arial" w:eastAsia="Calibri" w:hAnsi="Arial"/>
        <w:sz w:val="16"/>
        <w:szCs w:val="16"/>
        <w:lang w:eastAsia="en-US"/>
      </w:rPr>
      <w:t>6</w:t>
    </w:r>
  </w:p>
  <w:p w14:paraId="7AA7507D"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8B097" w14:textId="77777777" w:rsidR="00804FE2" w:rsidRDefault="00804FE2" w:rsidP="003E7EB9">
      <w:r>
        <w:separator/>
      </w:r>
    </w:p>
  </w:footnote>
  <w:footnote w:type="continuationSeparator" w:id="0">
    <w:p w14:paraId="2204B5BC" w14:textId="77777777" w:rsidR="00804FE2" w:rsidRDefault="00804FE2"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954C" w14:textId="77777777" w:rsidR="003E7EB9" w:rsidRPr="003E7EB9" w:rsidRDefault="003E7EB9" w:rsidP="003E7EB9">
    <w:pPr>
      <w:pStyle w:val="Glava"/>
      <w:pBdr>
        <w:bottom w:val="single" w:sz="4" w:space="1" w:color="auto"/>
      </w:pBdr>
      <w:jc w:val="center"/>
      <w:rPr>
        <w:rFonts w:ascii="Arial" w:hAnsi="Arial" w:cs="Arial"/>
        <w:sz w:val="16"/>
        <w:szCs w:val="16"/>
      </w:rPr>
    </w:pPr>
    <w:bookmarkStart w:id="2" w:name="_Hlk18394542"/>
    <w:bookmarkStart w:id="3" w:name="_Hlk18394543"/>
    <w:r w:rsidRPr="003E7EB9">
      <w:rPr>
        <w:rFonts w:ascii="Arial" w:hAnsi="Arial" w:cs="Arial"/>
        <w:sz w:val="16"/>
        <w:szCs w:val="16"/>
      </w:rPr>
      <w:t>Javno naročilo storitev rednih prevozov uporabnikov VDC Kranj</w:t>
    </w:r>
    <w:bookmarkEnd w:id="2"/>
    <w:bookmarkEnd w:id="3"/>
  </w:p>
  <w:p w14:paraId="0F0C69C4"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082E6C"/>
    <w:multiLevelType w:val="hybridMultilevel"/>
    <w:tmpl w:val="2F6A55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76723D71"/>
    <w:multiLevelType w:val="hybridMultilevel"/>
    <w:tmpl w:val="BBE865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96066518">
    <w:abstractNumId w:val="2"/>
  </w:num>
  <w:num w:numId="2" w16cid:durableId="2007780220">
    <w:abstractNumId w:val="0"/>
  </w:num>
  <w:num w:numId="3" w16cid:durableId="1906529870">
    <w:abstractNumId w:val="1"/>
  </w:num>
  <w:num w:numId="4" w16cid:durableId="1146118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0108C3"/>
    <w:rsid w:val="00066915"/>
    <w:rsid w:val="00067DD2"/>
    <w:rsid w:val="00096110"/>
    <w:rsid w:val="000A0E5D"/>
    <w:rsid w:val="00117901"/>
    <w:rsid w:val="00166878"/>
    <w:rsid w:val="002337B4"/>
    <w:rsid w:val="002971CA"/>
    <w:rsid w:val="002A2042"/>
    <w:rsid w:val="002A2674"/>
    <w:rsid w:val="003E7EB9"/>
    <w:rsid w:val="004055BE"/>
    <w:rsid w:val="005D178C"/>
    <w:rsid w:val="006019AA"/>
    <w:rsid w:val="00616EB5"/>
    <w:rsid w:val="006A443B"/>
    <w:rsid w:val="006F3A87"/>
    <w:rsid w:val="007120FC"/>
    <w:rsid w:val="0078197B"/>
    <w:rsid w:val="007B0B7E"/>
    <w:rsid w:val="00804FE2"/>
    <w:rsid w:val="00947CA9"/>
    <w:rsid w:val="00A76F23"/>
    <w:rsid w:val="00AE5013"/>
    <w:rsid w:val="00BD59DC"/>
    <w:rsid w:val="00C73917"/>
    <w:rsid w:val="00C9490B"/>
    <w:rsid w:val="00CB1002"/>
    <w:rsid w:val="00CF0211"/>
    <w:rsid w:val="00D063BE"/>
    <w:rsid w:val="00D36673"/>
    <w:rsid w:val="00D52EDB"/>
    <w:rsid w:val="00D54D4F"/>
    <w:rsid w:val="00DF70FD"/>
    <w:rsid w:val="00E1555B"/>
    <w:rsid w:val="00E3680D"/>
    <w:rsid w:val="00EC1CA1"/>
    <w:rsid w:val="00F81FB1"/>
    <w:rsid w:val="00F958EC"/>
    <w:rsid w:val="00FB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56FF4"/>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447</Words>
  <Characters>2551</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20</cp:revision>
  <dcterms:created xsi:type="dcterms:W3CDTF">2020-04-20T09:36:00Z</dcterms:created>
  <dcterms:modified xsi:type="dcterms:W3CDTF">2026-06-18T08:58:00Z</dcterms:modified>
</cp:coreProperties>
</file>